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5. OFFENSES AGAINST THE PERSON</w:t>
      </w:r>
    </w:p>
    <w:p w:rsidR="003F3435" w:rsidRDefault="0032493E">
      <w:pPr>
        <w:spacing w:line="480" w:lineRule="auto"/>
        <w:jc w:val="center"/>
      </w:pPr>
      <w:r>
        <w:t xml:space="preserve">CHAPTER 21. SEXUAL OFFENSES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"Deviate sexual intercourse" means:</w:t>
      </w:r>
    </w:p>
    <w:p w:rsidR="003F3435" w:rsidRDefault="0032493E">
      <w:pPr>
        <w:spacing w:line="480" w:lineRule="auto"/>
        <w:ind w:firstLine="2160"/>
        <w:jc w:val="both"/>
      </w:pPr>
      <w:r>
        <w:t xml:space="preserve">(A)</w:t>
      </w:r>
      <w:r xml:space="preserve">
        <w:t> </w:t>
      </w:r>
      <w:r xml:space="preserve">
        <w:t> </w:t>
      </w:r>
      <w:r>
        <w:t xml:space="preserve">any contact between any part of the genitals of one person and the mouth or anus of another person;  or</w:t>
      </w:r>
    </w:p>
    <w:p w:rsidR="003F3435" w:rsidRDefault="0032493E">
      <w:pPr>
        <w:spacing w:line="480" w:lineRule="auto"/>
        <w:ind w:firstLine="2160"/>
        <w:jc w:val="both"/>
      </w:pPr>
      <w:r>
        <w:t xml:space="preserve">(B)</w:t>
      </w:r>
      <w:r xml:space="preserve">
        <w:t> </w:t>
      </w:r>
      <w:r xml:space="preserve">
        <w:t> </w:t>
      </w:r>
      <w:r>
        <w:t xml:space="preserve">the penetration of the genitals or the anus of another person with an object.</w:t>
      </w:r>
    </w:p>
    <w:p w:rsidR="003F3435" w:rsidRDefault="0032493E">
      <w:pPr>
        <w:spacing w:line="480" w:lineRule="auto"/>
        <w:ind w:firstLine="1440"/>
        <w:jc w:val="both"/>
      </w:pPr>
      <w:r>
        <w:t xml:space="preserve">(2)</w:t>
      </w:r>
      <w:r xml:space="preserve">
        <w:t> </w:t>
      </w:r>
      <w:r xml:space="preserve">
        <w:t> </w:t>
      </w:r>
      <w:r>
        <w:t xml:space="preserve">"Sexual contact" means, except as provided by Section </w:t>
      </w:r>
      <w:r>
        <w:t xml:space="preserve">21.11</w:t>
      </w:r>
      <w:r>
        <w:t xml:space="preserve"> or </w:t>
      </w:r>
      <w:r>
        <w:t xml:space="preserve">21.12</w:t>
      </w:r>
      <w:r>
        <w:t xml:space="preserve">, any touching of the anus, breast, or any part of the genitals of another person with intent to arouse or gratify the sexual desire of any person.</w:t>
      </w:r>
    </w:p>
    <w:p w:rsidR="003F3435" w:rsidRDefault="0032493E">
      <w:pPr>
        <w:spacing w:line="480" w:lineRule="auto"/>
        <w:ind w:firstLine="1440"/>
        <w:jc w:val="both"/>
      </w:pPr>
      <w:r>
        <w:t xml:space="preserve">(3)</w:t>
      </w:r>
      <w:r xml:space="preserve">
        <w:t> </w:t>
      </w:r>
      <w:r xml:space="preserve">
        <w:t> </w:t>
      </w:r>
      <w:r>
        <w:t xml:space="preserve">"Sexual intercourse" means any penetration of the female sex organ by the male sex organ.</w:t>
      </w:r>
    </w:p>
    <w:p w:rsidR="003F3435" w:rsidRDefault="0032493E">
      <w:pPr>
        <w:spacing w:line="480" w:lineRule="auto"/>
        <w:ind w:firstLine="1440"/>
        <w:jc w:val="both"/>
      </w:pPr>
      <w:r>
        <w:t xml:space="preserve">(4)</w:t>
      </w:r>
      <w:r xml:space="preserve">
        <w:t> </w:t>
      </w:r>
      <w:r xml:space="preserve">
        <w:t> </w:t>
      </w:r>
      <w:r>
        <w:t xml:space="preserve">"Spouse" means a person to whom a person is legally married under Subtitle A, Title 1, Family Code, or a comparable law of another jurisdiction.</w:t>
      </w:r>
    </w:p>
    <w:p w:rsidR="003F3435" w:rsidRDefault="0032493E">
      <w:pPr>
        <w:spacing w:line="480" w:lineRule="auto"/>
        <w:jc w:val="both"/>
      </w:pPr>
      <w:r>
        <w:t xml:space="preserve">Acts 1973, 63rd Leg., p. 883, ch. 399, Sec. 1, eff. Jan. 1, 1974.  Amended by Acts 1979, 66th Leg., p. 373, ch. 168, Sec. 1, eff. Aug. 27, 1979;  Acts 1981, 67th Leg., p. 203, ch. 96, Sec. 3, eff. Sept. 1, 1981;  Acts 1993, 73rd Leg., ch. 900, Sec. 1.01, eff. Sept. 1, 1994;  Acts 2001, 77th Leg., ch. 739,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4">
        <w:r>
          <w:rPr>
            <w:rStyle w:val="Hyperlink"/>
          </w:rPr>
          <w:t>6</w:t>
        </w:r>
      </w:hyperlink>
      <w:r>
        <w:t xml:space="preserve">), Sec. 1.124, eff. September 1, 2005.</w:t>
      </w:r>
    </w:p>
    <w:p w:rsidR="003F3435" w:rsidRDefault="0032493E">
      <w:pPr>
        <w:spacing w:line="480" w:lineRule="auto"/>
        <w:ind w:firstLine="720"/>
        <w:jc w:val="both"/>
      </w:pPr>
      <w:r>
        <w:t xml:space="preserve">Acts 2021, 87th Leg., R.S., Ch. 631 (H.B. </w:t>
      </w:r>
      <w:hyperlink w:docLocation="table" r:id="rId15">
        <w:r>
          <w:rPr>
            <w:rStyle w:val="Hyperlink"/>
          </w:rPr>
          <w:t>246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21.02.</w:t>
      </w:r>
      <w:r xml:space="preserve">
        <w:t> </w:t>
      </w:r>
      <w:r xml:space="preserve">
        <w:t> </w:t>
      </w:r>
      <w:r>
        <w:t xml:space="preserve">CONTINUOUS SEXUAL ABUSE OF YOUNG CHILD OR DISABLED INDIVIDUAL.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 has the meaning assigned by Section </w:t>
      </w:r>
      <w:r>
        <w:t xml:space="preserve">22.011</w:t>
      </w:r>
      <w:r>
        <w:t xml:space="preserve">(c).</w:t>
      </w:r>
    </w:p>
    <w:p w:rsidR="003F3435" w:rsidRDefault="0032493E">
      <w:pPr>
        <w:spacing w:line="480" w:lineRule="auto"/>
        <w:ind w:firstLine="1440"/>
        <w:jc w:val="both"/>
      </w:pPr>
      <w:r>
        <w:t xml:space="preserve">(2)</w:t>
      </w:r>
      <w:r xml:space="preserve">
        <w:t> </w:t>
      </w:r>
      <w:r xml:space="preserve">
        <w:t> </w:t>
      </w:r>
      <w:r>
        <w:t xml:space="preserve">"Disabled individual" has the meaning assigned by Section </w:t>
      </w:r>
      <w:r>
        <w:t xml:space="preserve">22.021</w:t>
      </w:r>
      <w:r>
        <w:t xml:space="preserve">(b).</w:t>
      </w:r>
    </w:p>
    <w:p w:rsidR="003F3435" w:rsidRDefault="0032493E">
      <w:pPr>
        <w:spacing w:line="480" w:lineRule="auto"/>
        <w:ind w:firstLine="720"/>
        <w:jc w:val="both"/>
      </w:pPr>
      <w:r>
        <w:t xml:space="preserve">(b)</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during a period that is 30 or more days in duration, the person commits two or more acts of sexual abuse, regardless of whether the acts of sexual abuse are committed against one or more victims; and</w:t>
      </w:r>
    </w:p>
    <w:p w:rsidR="003F3435" w:rsidRDefault="0032493E">
      <w:pPr>
        <w:spacing w:line="480" w:lineRule="auto"/>
        <w:ind w:firstLine="1440"/>
        <w:jc w:val="both"/>
      </w:pPr>
      <w:r>
        <w:t xml:space="preserve">(2)</w:t>
      </w:r>
      <w:r xml:space="preserve">
        <w:t> </w:t>
      </w:r>
      <w:r xml:space="preserve">
        <w:t> </w:t>
      </w:r>
      <w:r>
        <w:t xml:space="preserve">at the time of the commission of each of the acts of sexual abuse, the actor is 17 years of age or older and the victim is:</w:t>
      </w:r>
    </w:p>
    <w:p w:rsidR="003F3435" w:rsidRDefault="0032493E">
      <w:pPr>
        <w:spacing w:line="480" w:lineRule="auto"/>
        <w:ind w:firstLine="2160"/>
        <w:jc w:val="both"/>
      </w:pPr>
      <w:r>
        <w:t xml:space="preserve">(A)</w:t>
      </w:r>
      <w:r xml:space="preserve">
        <w:t> </w:t>
      </w:r>
      <w:r xml:space="preserve">
        <w:t> </w:t>
      </w:r>
      <w:r>
        <w:t xml:space="preserve">a child younger than 14 years of age, regardless of whether the actor knows the age of the victim at the time of the offense; or</w:t>
      </w:r>
    </w:p>
    <w:p w:rsidR="003F3435" w:rsidRDefault="0032493E">
      <w:pPr>
        <w:spacing w:line="480" w:lineRule="auto"/>
        <w:ind w:firstLine="2160"/>
        <w:jc w:val="both"/>
      </w:pPr>
      <w:r>
        <w:t xml:space="preserve">(B)</w:t>
      </w:r>
      <w:r xml:space="preserve">
        <w:t> </w:t>
      </w:r>
      <w:r xml:space="preserve">
        <w:t> </w:t>
      </w:r>
      <w:r>
        <w:t xml:space="preserve">a disabled individual.</w:t>
      </w:r>
    </w:p>
    <w:p w:rsidR="003F3435" w:rsidRDefault="0032493E">
      <w:pPr>
        <w:spacing w:line="480" w:lineRule="auto"/>
        <w:ind w:firstLine="720"/>
        <w:jc w:val="both"/>
      </w:pPr>
      <w:r>
        <w:t xml:space="preserve">(c)</w:t>
      </w:r>
      <w:r xml:space="preserve">
        <w:t> </w:t>
      </w:r>
      <w:r xml:space="preserve">
        <w:t> </w:t>
      </w:r>
      <w:r>
        <w:t xml:space="preserve">For purposes of this section, "act of sexual abuse" means any act that is a violation of one or more of the following penal laws:</w:t>
      </w:r>
    </w:p>
    <w:p w:rsidR="003F3435" w:rsidRDefault="0032493E">
      <w:pPr>
        <w:spacing w:line="480" w:lineRule="auto"/>
        <w:ind w:firstLine="1440"/>
        <w:jc w:val="both"/>
      </w:pPr>
      <w:r>
        <w:t xml:space="preserve">(1)</w:t>
      </w:r>
      <w:r xml:space="preserve">
        <w:t> </w:t>
      </w:r>
      <w:r xml:space="preserve">
        <w:t> </w:t>
      </w:r>
      <w:r>
        <w:t xml:space="preserve">aggravated kidnapping under Section </w:t>
      </w:r>
      <w:r>
        <w:t xml:space="preserve">20.04</w:t>
      </w:r>
      <w:r>
        <w:t xml:space="preserve">(a)(4), if the actor committed the offense with the intent to violate or abuse the victim sexually;</w:t>
      </w:r>
    </w:p>
    <w:p w:rsidR="003F3435" w:rsidRDefault="0032493E">
      <w:pPr>
        <w:spacing w:line="480" w:lineRule="auto"/>
        <w:ind w:firstLine="1440"/>
        <w:jc w:val="both"/>
      </w:pPr>
      <w:r>
        <w:t xml:space="preserve">(2)</w:t>
      </w:r>
      <w:r xml:space="preserve">
        <w:t> </w:t>
      </w:r>
      <w:r xml:space="preserve">
        <w:t> </w:t>
      </w:r>
      <w:r>
        <w:t xml:space="preserve">indecency with a child under Section </w:t>
      </w:r>
      <w:r>
        <w:t xml:space="preserve">21.11</w:t>
      </w:r>
      <w:r>
        <w:t xml:space="preserve">(a)(1), if the actor committed the offense in a manner other than by touching, including touching through clothing, the breast of a child;</w:t>
      </w:r>
    </w:p>
    <w:p w:rsidR="003F3435" w:rsidRDefault="0032493E">
      <w:pPr>
        <w:spacing w:line="480" w:lineRule="auto"/>
        <w:ind w:firstLine="1440"/>
        <w:jc w:val="both"/>
      </w:pPr>
      <w:r>
        <w:t xml:space="preserve">(3)</w:t>
      </w:r>
      <w:r xml:space="preserve">
        <w:t> </w:t>
      </w:r>
      <w:r xml:space="preserve">
        <w:t> </w:t>
      </w:r>
      <w:r>
        <w:t xml:space="preserve">sexual assault under Section </w:t>
      </w:r>
      <w:r>
        <w:t xml:space="preserve">22.011</w:t>
      </w:r>
      <w:r>
        <w:t xml:space="preserve">;</w:t>
      </w:r>
    </w:p>
    <w:p w:rsidR="003F3435" w:rsidRDefault="0032493E">
      <w:pPr>
        <w:spacing w:line="480" w:lineRule="auto"/>
        <w:ind w:firstLine="1440"/>
        <w:jc w:val="both"/>
      </w:pPr>
      <w:r>
        <w:t xml:space="preserve">(4)</w:t>
      </w:r>
      <w:r xml:space="preserve">
        <w:t> </w:t>
      </w:r>
      <w:r xml:space="preserve">
        <w:t> </w:t>
      </w:r>
      <w:r>
        <w:t xml:space="preserve">aggravated sexual assault under Section </w:t>
      </w:r>
      <w:r>
        <w:t xml:space="preserve">22.021</w:t>
      </w:r>
      <w:r>
        <w:t xml:space="preserve">;</w:t>
      </w:r>
    </w:p>
    <w:p w:rsidR="003F3435" w:rsidRDefault="0032493E">
      <w:pPr>
        <w:spacing w:line="480" w:lineRule="auto"/>
        <w:ind w:firstLine="1440"/>
        <w:jc w:val="both"/>
      </w:pPr>
      <w:r>
        <w:t xml:space="preserve">(5)</w:t>
      </w:r>
      <w:r xml:space="preserve">
        <w:t> </w:t>
      </w:r>
      <w:r xml:space="preserve">
        <w:t> </w:t>
      </w:r>
      <w:r>
        <w:t xml:space="preserve">burglary under Section </w:t>
      </w:r>
      <w:r>
        <w:t xml:space="preserve">30.02</w:t>
      </w:r>
      <w:r>
        <w:t xml:space="preserve">, if the offense is punishable under Subsection (d) of that section and the actor committed the offense with the intent to commit an offense listed in Subdivisions (1)-(4);</w:t>
      </w:r>
    </w:p>
    <w:p w:rsidR="003F3435" w:rsidRDefault="0032493E">
      <w:pPr>
        <w:spacing w:line="480" w:lineRule="auto"/>
        <w:ind w:firstLine="1440"/>
        <w:jc w:val="both"/>
      </w:pPr>
      <w:r>
        <w:t xml:space="preserve">(6)</w:t>
      </w:r>
      <w:r xml:space="preserve">
        <w:t> </w:t>
      </w:r>
      <w:r xml:space="preserve">
        <w:t> </w:t>
      </w:r>
      <w:r>
        <w:t xml:space="preserve">sexual performance by a child under Section </w:t>
      </w:r>
      <w:r>
        <w:t xml:space="preserve">43.25</w:t>
      </w:r>
      <w:r>
        <w:t xml:space="preserve">;</w:t>
      </w:r>
    </w:p>
    <w:p w:rsidR="003F3435" w:rsidRDefault="0032493E">
      <w:pPr>
        <w:spacing w:line="480" w:lineRule="auto"/>
        <w:ind w:firstLine="1440"/>
        <w:jc w:val="both"/>
      </w:pPr>
      <w:r>
        <w:t xml:space="preserve">(7)</w:t>
      </w:r>
      <w:r xml:space="preserve">
        <w:t> </w:t>
      </w:r>
      <w:r xml:space="preserve">
        <w:t> </w:t>
      </w:r>
      <w:r>
        <w:t xml:space="preserve">trafficking of persons under Section </w:t>
      </w:r>
      <w:r>
        <w:t xml:space="preserve">20A.02</w:t>
      </w:r>
      <w:r>
        <w:t xml:space="preserve">(a)(3), (4), (7), or (8); and</w:t>
      </w:r>
    </w:p>
    <w:p w:rsidR="003F3435" w:rsidRDefault="0032493E">
      <w:pPr>
        <w:spacing w:line="480" w:lineRule="auto"/>
        <w:ind w:firstLine="1440"/>
        <w:jc w:val="both"/>
      </w:pPr>
      <w:r>
        <w:t xml:space="preserve">(8)</w:t>
      </w:r>
      <w:r xml:space="preserve">
        <w:t> </w:t>
      </w:r>
      <w:r xml:space="preserve">
        <w:t> </w:t>
      </w:r>
      <w:r>
        <w:t xml:space="preserve">compelling prostitution under Section </w:t>
      </w:r>
      <w:r>
        <w:t xml:space="preserve">43.05</w:t>
      </w:r>
      <w:r>
        <w:t xml:space="preserve">.</w:t>
      </w:r>
    </w:p>
    <w:p w:rsidR="003F3435" w:rsidRDefault="0032493E">
      <w:pPr>
        <w:spacing w:line="480" w:lineRule="auto"/>
        <w:ind w:firstLine="720"/>
        <w:jc w:val="both"/>
      </w:pPr>
      <w:r>
        <w:t xml:space="preserve">(d)</w:t>
      </w:r>
      <w:r xml:space="preserve">
        <w:t> </w:t>
      </w:r>
      <w:r xml:space="preserve">
        <w:t> </w:t>
      </w:r>
      <w:r>
        <w:t xml:space="preserve">If a jury is the trier of fact, members of the jury are not required to agree unanimously on which specific acts of sexual abuse were committed by the defendant or the exact date when those acts were committed.</w:t>
      </w:r>
      <w:r xml:space="preserve">
        <w:t> </w:t>
      </w:r>
      <w:r xml:space="preserve">
        <w:t> </w:t>
      </w:r>
      <w:r>
        <w:t xml:space="preserve">The jury must agree unanimously that the defendant, during a period that is 30 or more days in duration, committed two or more acts of sexual abuse.</w:t>
      </w:r>
    </w:p>
    <w:p w:rsidR="003F3435" w:rsidRDefault="0032493E">
      <w:pPr>
        <w:spacing w:line="480" w:lineRule="auto"/>
        <w:ind w:firstLine="720"/>
        <w:jc w:val="both"/>
      </w:pPr>
      <w:r>
        <w:t xml:space="preserve">(e)</w:t>
      </w:r>
      <w:r xml:space="preserve">
        <w:t> </w:t>
      </w:r>
      <w:r xml:space="preserve">
        <w:t> </w:t>
      </w:r>
      <w:r>
        <w:t xml:space="preserve">A defendant may not be convicted in the same criminal action of an offense listed under Subsection (c) the victim of which is the same victim as a victim of the offense alleged under Subsection (b) unless the offense listed in Subsection (c):</w:t>
      </w:r>
    </w:p>
    <w:p w:rsidR="003F3435" w:rsidRDefault="0032493E">
      <w:pPr>
        <w:spacing w:line="480" w:lineRule="auto"/>
        <w:ind w:firstLine="1440"/>
        <w:jc w:val="both"/>
      </w:pPr>
      <w:r>
        <w:t xml:space="preserve">(1)</w:t>
      </w:r>
      <w:r xml:space="preserve">
        <w:t> </w:t>
      </w:r>
      <w:r xml:space="preserve">
        <w:t> </w:t>
      </w:r>
      <w:r>
        <w:t xml:space="preserve">is charged in the alternative;</w:t>
      </w:r>
    </w:p>
    <w:p w:rsidR="003F3435" w:rsidRDefault="0032493E">
      <w:pPr>
        <w:spacing w:line="480" w:lineRule="auto"/>
        <w:ind w:firstLine="1440"/>
        <w:jc w:val="both"/>
      </w:pPr>
      <w:r>
        <w:t xml:space="preserve">(2)</w:t>
      </w:r>
      <w:r xml:space="preserve">
        <w:t> </w:t>
      </w:r>
      <w:r xml:space="preserve">
        <w:t> </w:t>
      </w:r>
      <w:r>
        <w:t xml:space="preserve">occurred outside the period in which the offense alleged under Subsection (b) was committed; or</w:t>
      </w:r>
    </w:p>
    <w:p w:rsidR="003F3435" w:rsidRDefault="0032493E">
      <w:pPr>
        <w:spacing w:line="480" w:lineRule="auto"/>
        <w:ind w:firstLine="1440"/>
        <w:jc w:val="both"/>
      </w:pPr>
      <w:r>
        <w:t xml:space="preserve">(3)</w:t>
      </w:r>
      <w:r xml:space="preserve">
        <w:t> </w:t>
      </w:r>
      <w:r xml:space="preserve">
        <w:t> </w:t>
      </w:r>
      <w:r>
        <w:t xml:space="preserve">is considered by the trier of fact to be a lesser included offense of the offense alleged under Subsection (b).</w:t>
      </w:r>
    </w:p>
    <w:p w:rsidR="003F3435" w:rsidRDefault="0032493E">
      <w:pPr>
        <w:spacing w:line="480" w:lineRule="auto"/>
        <w:ind w:firstLine="720"/>
        <w:jc w:val="both"/>
      </w:pPr>
      <w:r>
        <w:t xml:space="preserve">(f)</w:t>
      </w:r>
      <w:r xml:space="preserve">
        <w:t> </w:t>
      </w:r>
      <w:r xml:space="preserve">
        <w:t> </w:t>
      </w:r>
      <w:r>
        <w:t xml:space="preserve">A defendant may not be charged with more than one count under Subsection (b) if all of the specific acts of sexual abuse that are alleged to have been committed are alleged to have been committed against a single victim.</w:t>
      </w:r>
    </w:p>
    <w:p w:rsidR="003F3435" w:rsidRDefault="0032493E">
      <w:pPr>
        <w:spacing w:line="480" w:lineRule="auto"/>
        <w:ind w:firstLine="720"/>
        <w:jc w:val="both"/>
      </w:pPr>
      <w:r>
        <w:t xml:space="preserve">(g)</w:t>
      </w:r>
      <w:r xml:space="preserve">
        <w:t> </w:t>
      </w:r>
      <w:r xml:space="preserve">
        <w:t> </w:t>
      </w:r>
      <w:r>
        <w:t xml:space="preserve">With respect to a prosecution under this section involving only one or more victims described by Subsection (b)(2)(A), it is an affirmative defense to prosecution under this section that the actor:</w:t>
      </w:r>
    </w:p>
    <w:p w:rsidR="003F3435" w:rsidRDefault="0032493E">
      <w:pPr>
        <w:spacing w:line="480" w:lineRule="auto"/>
        <w:ind w:firstLine="1440"/>
        <w:jc w:val="both"/>
      </w:pPr>
      <w:r>
        <w:t xml:space="preserve">(1)</w:t>
      </w:r>
      <w:r xml:space="preserve">
        <w:t> </w:t>
      </w:r>
      <w:r xml:space="preserve">
        <w:t> </w:t>
      </w:r>
      <w:r>
        <w:t xml:space="preserve">was not more than five years older than:</w:t>
      </w:r>
    </w:p>
    <w:p w:rsidR="003F3435" w:rsidRDefault="0032493E">
      <w:pPr>
        <w:spacing w:line="480" w:lineRule="auto"/>
        <w:ind w:firstLine="2160"/>
        <w:jc w:val="both"/>
      </w:pPr>
      <w:r>
        <w:t xml:space="preserve">(A)</w:t>
      </w:r>
      <w:r xml:space="preserve">
        <w:t> </w:t>
      </w:r>
      <w:r xml:space="preserve">
        <w:t> </w:t>
      </w:r>
      <w:r>
        <w:t xml:space="preserve">the victim of the offense, if the offense is alleged to have been committed against only one victim; or</w:t>
      </w:r>
    </w:p>
    <w:p w:rsidR="003F3435" w:rsidRDefault="0032493E">
      <w:pPr>
        <w:spacing w:line="480" w:lineRule="auto"/>
        <w:ind w:firstLine="2160"/>
        <w:jc w:val="both"/>
      </w:pPr>
      <w:r>
        <w:t xml:space="preserve">(B)</w:t>
      </w:r>
      <w:r xml:space="preserve">
        <w:t> </w:t>
      </w:r>
      <w:r xml:space="preserve">
        <w:t> </w:t>
      </w:r>
      <w:r>
        <w:t xml:space="preserve">the youngest victim of the offense, if the offense is alleged to have been committed against more than one victim;</w:t>
      </w:r>
    </w:p>
    <w:p w:rsidR="003F3435" w:rsidRDefault="0032493E">
      <w:pPr>
        <w:spacing w:line="480" w:lineRule="auto"/>
        <w:ind w:firstLine="1440"/>
        <w:jc w:val="both"/>
      </w:pPr>
      <w:r>
        <w:t xml:space="preserve">(2)</w:t>
      </w:r>
      <w:r xml:space="preserve">
        <w:t> </w:t>
      </w:r>
      <w:r xml:space="preserve">
        <w:t> </w:t>
      </w:r>
      <w:r>
        <w:t xml:space="preserve">did not use duress, force, or a threat against a victim at the time of the commission of any of the acts of sexual abuse alleged as an element of the offense; and</w:t>
      </w:r>
    </w:p>
    <w:p w:rsidR="003F3435" w:rsidRDefault="0032493E">
      <w:pPr>
        <w:spacing w:line="480" w:lineRule="auto"/>
        <w:ind w:firstLine="1440"/>
        <w:jc w:val="both"/>
      </w:pPr>
      <w:r>
        <w:t xml:space="preserve">(3)</w:t>
      </w:r>
      <w:r xml:space="preserve">
        <w:t> </w:t>
      </w:r>
      <w:r xml:space="preserve">
        <w:t> </w:t>
      </w:r>
      <w:r>
        <w:t xml:space="preserve">at the time of the commission of any of the acts of sexual abuse alleged as an element of the offense:</w:t>
      </w:r>
    </w:p>
    <w:p w:rsidR="003F3435" w:rsidRDefault="0032493E">
      <w:pPr>
        <w:spacing w:line="480" w:lineRule="auto"/>
        <w:ind w:firstLine="2160"/>
        <w:jc w:val="both"/>
      </w:pPr>
      <w:r>
        <w:t xml:space="preserve">(A)</w:t>
      </w:r>
      <w:r xml:space="preserve">
        <w:t> </w:t>
      </w:r>
      <w:r xml:space="preserve">
        <w:t> </w:t>
      </w:r>
      <w:r>
        <w:t xml:space="preserve">was not required under Chapter </w:t>
      </w:r>
      <w:r>
        <w:t xml:space="preserve">62</w:t>
      </w:r>
      <w:r>
        <w:t xml:space="preserve">, Code of Criminal Procedure, to register for life as a sex offender; or</w:t>
      </w:r>
    </w:p>
    <w:p w:rsidR="003F3435" w:rsidRDefault="0032493E">
      <w:pPr>
        <w:spacing w:line="480" w:lineRule="auto"/>
        <w:ind w:firstLine="2160"/>
        <w:jc w:val="both"/>
      </w:pPr>
      <w:r>
        <w:t xml:space="preserve">(B)</w:t>
      </w:r>
      <w:r xml:space="preserve">
        <w:t> </w:t>
      </w:r>
      <w:r xml:space="preserve">
        <w:t> </w:t>
      </w:r>
      <w:r>
        <w:t xml:space="preserve">was not a person who under Chapter 62 had a reportable conviction or adjudication for an offense under this section or an act of sexual abuse as described by Subsection (c).</w:t>
      </w:r>
    </w:p>
    <w:p w:rsidR="003F3435" w:rsidRDefault="0032493E">
      <w:pPr>
        <w:spacing w:line="480" w:lineRule="auto"/>
        <w:ind w:firstLine="720"/>
        <w:jc w:val="both"/>
      </w:pPr>
      <w:r>
        <w:t xml:space="preserve">(h)</w:t>
      </w:r>
      <w:r xml:space="preserve">
        <w:t> </w:t>
      </w:r>
      <w:r xml:space="preserve">
        <w:t> </w:t>
      </w:r>
      <w:r>
        <w:t xml:space="preserve">An offense under this section is a felony of the first degree, punishable by imprisonment in the Texas Department of Criminal Justice for life, or for any term of not more than 99 years or less than 25 years.</w:t>
      </w:r>
    </w:p>
    <w:p w:rsidR="003F3435" w:rsidRDefault="0032493E">
      <w:pPr>
        <w:spacing w:line="480" w:lineRule="auto"/>
        <w:jc w:val="both"/>
      </w:pPr>
      <w:r>
        <w:t xml:space="preserve">Added by Acts 2007, 80th Leg., R.S., Ch. 593 (H.B. </w:t>
      </w:r>
      <w:hyperlink w:docLocation="table" r:id="rId16">
        <w:r>
          <w:rPr>
            <w:rStyle w:val="Hyperlink"/>
          </w:rPr>
          <w:t>8</w:t>
        </w:r>
      </w:hyperlink>
      <w:r>
        <w:t xml:space="preserve">), Sec. 1.17,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 (S.B. </w:t>
      </w:r>
      <w:hyperlink w:docLocation="table" r:id="rId17">
        <w:r>
          <w:rPr>
            <w:rStyle w:val="Hyperlink"/>
          </w:rPr>
          <w:t>24</w:t>
        </w:r>
      </w:hyperlink>
      <w:r>
        <w:t xml:space="preserve">), Sec. 6.04, eff. September 1, 2011.</w:t>
      </w:r>
    </w:p>
    <w:p w:rsidR="003F3435" w:rsidRDefault="0032493E">
      <w:pPr>
        <w:spacing w:line="480" w:lineRule="auto"/>
        <w:ind w:firstLine="720"/>
        <w:jc w:val="both"/>
      </w:pPr>
      <w:r>
        <w:t xml:space="preserve">Acts 2017, 85th Leg., R.S., Ch. 685 (H.B. </w:t>
      </w:r>
      <w:hyperlink w:docLocation="table" r:id="rId18">
        <w:r>
          <w:rPr>
            <w:rStyle w:val="Hyperlink"/>
          </w:rPr>
          <w:t>29</w:t>
        </w:r>
      </w:hyperlink>
      <w:r>
        <w:t xml:space="preserve">), Sec. 31, eff. September 1, 2017.</w:t>
      </w:r>
    </w:p>
    <w:p w:rsidR="003F3435" w:rsidRDefault="0032493E">
      <w:pPr>
        <w:spacing w:line="480" w:lineRule="auto"/>
        <w:ind w:firstLine="720"/>
        <w:jc w:val="both"/>
      </w:pPr>
      <w:r>
        <w:t xml:space="preserve">Acts 2017, 85th Leg., R.S., Ch. 1038 (H.B. </w:t>
      </w:r>
      <w:hyperlink w:docLocation="table" r:id="rId19">
        <w:r>
          <w:rPr>
            <w:rStyle w:val="Hyperlink"/>
          </w:rPr>
          <w:t>1808</w:t>
        </w:r>
      </w:hyperlink>
      <w:r>
        <w:t xml:space="preserve">), Sec. 2, eff. September 1, 2017.</w:t>
      </w:r>
    </w:p>
    <w:p w:rsidR="003F3435" w:rsidRDefault="0032493E">
      <w:pPr>
        <w:spacing w:line="480" w:lineRule="auto"/>
        <w:ind w:firstLine="720"/>
        <w:jc w:val="both"/>
      </w:pPr>
      <w:r>
        <w:t xml:space="preserve">Acts 2021, 87th Leg., R.S., Ch. 221 (H.B. </w:t>
      </w:r>
      <w:hyperlink w:docLocation="table" r:id="rId20">
        <w:r>
          <w:rPr>
            <w:rStyle w:val="Hyperlink"/>
          </w:rPr>
          <w:t>375</w:t>
        </w:r>
      </w:hyperlink>
      <w:r>
        <w:t xml:space="preserve">), Sec. 1.01, eff. September 1, 2021.</w:t>
      </w:r>
    </w:p>
    <w:p w:rsidR="003F3435" w:rsidRDefault="0032493E">
      <w:pPr>
        <w:spacing w:line="480" w:lineRule="auto"/>
        <w:ind w:firstLine="720"/>
        <w:jc w:val="both"/>
      </w:pPr>
      <w:r>
        <w:t xml:space="preserve">Acts 2021, 87th Leg., R.S., Ch. 221 (H.B. </w:t>
      </w:r>
      <w:hyperlink w:docLocation="table" r:id="rId21">
        <w:r>
          <w:rPr>
            <w:rStyle w:val="Hyperlink"/>
          </w:rPr>
          <w:t>375</w:t>
        </w:r>
      </w:hyperlink>
      <w:r>
        <w:t xml:space="preserve">), Sec. 1.02, eff. September 1, 2021.</w:t>
      </w:r>
    </w:p>
    <w:p w:rsidR="003F3435" w:rsidRDefault="0032493E">
      <w:pPr>
        <w:spacing w:line="480" w:lineRule="auto"/>
        <w:jc w:val="both"/>
      </w:pPr>
    </w:p>
    <w:p w:rsidR="003F3435" w:rsidRDefault="0032493E">
      <w:pPr>
        <w:spacing w:line="480" w:lineRule="auto"/>
        <w:ind w:firstLine="720"/>
        <w:jc w:val="both"/>
      </w:pPr>
      <w:r>
        <w:t xml:space="preserve">Sec. 21.03.</w:t>
      </w:r>
      <w:r xml:space="preserve">
        <w:t> </w:t>
      </w:r>
      <w:r xml:space="preserve">
        <w:t> </w:t>
      </w:r>
      <w:r>
        <w:t xml:space="preserve">CONTINUOUS SEXUAL ABUSE.  (a)</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during a period that is 30 or more days in duration, the person commits two or more acts of sexual abuse against two or more victims; and</w:t>
      </w:r>
    </w:p>
    <w:p w:rsidR="003F3435" w:rsidRDefault="0032493E">
      <w:pPr>
        <w:spacing w:line="480" w:lineRule="auto"/>
        <w:ind w:firstLine="1440"/>
        <w:jc w:val="both"/>
      </w:pPr>
      <w:r>
        <w:t xml:space="preserve">(2)</w:t>
      </w:r>
      <w:r xml:space="preserve">
        <w:t> </w:t>
      </w:r>
      <w:r xml:space="preserve">
        <w:t> </w:t>
      </w:r>
      <w:r>
        <w:t xml:space="preserve">at the time of the commission of each of the acts of sexual abuse, the actor is 17 years of age or older.</w:t>
      </w:r>
    </w:p>
    <w:p w:rsidR="003F3435" w:rsidRDefault="0032493E">
      <w:pPr>
        <w:spacing w:line="480" w:lineRule="auto"/>
        <w:ind w:firstLine="720"/>
        <w:jc w:val="both"/>
      </w:pPr>
      <w:r>
        <w:t xml:space="preserve">(b)</w:t>
      </w:r>
      <w:r xml:space="preserve">
        <w:t> </w:t>
      </w:r>
      <w:r xml:space="preserve">
        <w:t> </w:t>
      </w:r>
      <w:r>
        <w:t xml:space="preserve">For purposes of this section, "act of sexual abuse" means any act that is a violation of one or more of the following penal laws:</w:t>
      </w:r>
    </w:p>
    <w:p w:rsidR="003F3435" w:rsidRDefault="0032493E">
      <w:pPr>
        <w:spacing w:line="480" w:lineRule="auto"/>
        <w:ind w:firstLine="1440"/>
        <w:jc w:val="both"/>
      </w:pPr>
      <w:r>
        <w:t xml:space="preserve">(1)</w:t>
      </w:r>
      <w:r xml:space="preserve">
        <w:t> </w:t>
      </w:r>
      <w:r xml:space="preserve">
        <w:t> </w:t>
      </w:r>
      <w:r>
        <w:t xml:space="preserve">aggravated kidnapping under Section </w:t>
      </w:r>
      <w:r>
        <w:t xml:space="preserve">20.04</w:t>
      </w:r>
      <w:r>
        <w:t xml:space="preserve">(a)(4), if the actor committed the offense with the intent to violate or abuse the victim sexually;</w:t>
      </w:r>
    </w:p>
    <w:p w:rsidR="003F3435" w:rsidRDefault="0032493E">
      <w:pPr>
        <w:spacing w:line="480" w:lineRule="auto"/>
        <w:ind w:firstLine="1440"/>
        <w:jc w:val="both"/>
      </w:pPr>
      <w:r>
        <w:t xml:space="preserve">(2)</w:t>
      </w:r>
      <w:r xml:space="preserve">
        <w:t> </w:t>
      </w:r>
      <w:r xml:space="preserve">
        <w:t> </w:t>
      </w:r>
      <w:r>
        <w:t xml:space="preserve">indecency with a child under Section </w:t>
      </w:r>
      <w:r>
        <w:t xml:space="preserve">21.11</w:t>
      </w:r>
      <w:r>
        <w:t xml:space="preserve">(a)(1), if the actor committed the offense in a manner other than by touching, including touching through clothing, the breast of a child;</w:t>
      </w:r>
    </w:p>
    <w:p w:rsidR="003F3435" w:rsidRDefault="0032493E">
      <w:pPr>
        <w:spacing w:line="480" w:lineRule="auto"/>
        <w:ind w:firstLine="1440"/>
        <w:jc w:val="both"/>
      </w:pPr>
      <w:r>
        <w:t xml:space="preserve">(3)</w:t>
      </w:r>
      <w:r xml:space="preserve">
        <w:t> </w:t>
      </w:r>
      <w:r xml:space="preserve">
        <w:t> </w:t>
      </w:r>
      <w:r>
        <w:t xml:space="preserve">sexual assault under Section </w:t>
      </w:r>
      <w:r>
        <w:t xml:space="preserve">22.011</w:t>
      </w:r>
      <w:r>
        <w:t xml:space="preserve">;</w:t>
      </w:r>
    </w:p>
    <w:p w:rsidR="003F3435" w:rsidRDefault="0032493E">
      <w:pPr>
        <w:spacing w:line="480" w:lineRule="auto"/>
        <w:ind w:firstLine="1440"/>
        <w:jc w:val="both"/>
      </w:pPr>
      <w:r>
        <w:t xml:space="preserve">(4)</w:t>
      </w:r>
      <w:r xml:space="preserve">
        <w:t> </w:t>
      </w:r>
      <w:r xml:space="preserve">
        <w:t> </w:t>
      </w:r>
      <w:r>
        <w:t xml:space="preserve">aggravated sexual assault under Section </w:t>
      </w:r>
      <w:r>
        <w:t xml:space="preserve">22.021</w:t>
      </w:r>
      <w:r>
        <w:t xml:space="preserve">;</w:t>
      </w:r>
    </w:p>
    <w:p w:rsidR="003F3435" w:rsidRDefault="0032493E">
      <w:pPr>
        <w:spacing w:line="480" w:lineRule="auto"/>
        <w:ind w:firstLine="1440"/>
        <w:jc w:val="both"/>
      </w:pPr>
      <w:r>
        <w:t xml:space="preserve">(5)</w:t>
      </w:r>
      <w:r xml:space="preserve">
        <w:t> </w:t>
      </w:r>
      <w:r xml:space="preserve">
        <w:t> </w:t>
      </w:r>
      <w:r>
        <w:t xml:space="preserve">burglary under Section </w:t>
      </w:r>
      <w:r>
        <w:t xml:space="preserve">30.02</w:t>
      </w:r>
      <w:r>
        <w:t xml:space="preserve">, if the offense is punishable under Subsection (d) of that section and the actor committed the offense with the intent to commit an offense listed in Subdivisions (1)-(4);</w:t>
      </w:r>
    </w:p>
    <w:p w:rsidR="003F3435" w:rsidRDefault="0032493E">
      <w:pPr>
        <w:spacing w:line="480" w:lineRule="auto"/>
        <w:ind w:firstLine="1440"/>
        <w:jc w:val="both"/>
      </w:pPr>
      <w:r>
        <w:t xml:space="preserve">(6)</w:t>
      </w:r>
      <w:r xml:space="preserve">
        <w:t> </w:t>
      </w:r>
      <w:r xml:space="preserve">
        <w:t> </w:t>
      </w:r>
      <w:r>
        <w:t xml:space="preserve">sexual performance by a child under Section </w:t>
      </w:r>
      <w:r>
        <w:t xml:space="preserve">43.25</w:t>
      </w:r>
      <w:r>
        <w:t xml:space="preserve">;</w:t>
      </w:r>
    </w:p>
    <w:p w:rsidR="003F3435" w:rsidRDefault="0032493E">
      <w:pPr>
        <w:spacing w:line="480" w:lineRule="auto"/>
        <w:ind w:firstLine="1440"/>
        <w:jc w:val="both"/>
      </w:pPr>
      <w:r>
        <w:t xml:space="preserve">(7)</w:t>
      </w:r>
      <w:r xml:space="preserve">
        <w:t> </w:t>
      </w:r>
      <w:r xml:space="preserve">
        <w:t> </w:t>
      </w:r>
      <w:r>
        <w:t xml:space="preserve">trafficking of persons under Section </w:t>
      </w:r>
      <w:r>
        <w:t xml:space="preserve">20A.02</w:t>
      </w:r>
      <w:r>
        <w:t xml:space="preserve">(a)(3), (4), (7), or (8); and</w:t>
      </w:r>
    </w:p>
    <w:p w:rsidR="003F3435" w:rsidRDefault="0032493E">
      <w:pPr>
        <w:spacing w:line="480" w:lineRule="auto"/>
        <w:ind w:firstLine="1440"/>
        <w:jc w:val="both"/>
      </w:pPr>
      <w:r>
        <w:t xml:space="preserve">(8)</w:t>
      </w:r>
      <w:r xml:space="preserve">
        <w:t> </w:t>
      </w:r>
      <w:r xml:space="preserve">
        <w:t> </w:t>
      </w:r>
      <w:r>
        <w:t xml:space="preserve">compelling prostitution under Section </w:t>
      </w:r>
      <w:r>
        <w:t xml:space="preserve">43.05</w:t>
      </w:r>
      <w:r>
        <w:t xml:space="preserve">.</w:t>
      </w:r>
    </w:p>
    <w:p w:rsidR="003F3435" w:rsidRDefault="0032493E">
      <w:pPr>
        <w:spacing w:line="480" w:lineRule="auto"/>
        <w:ind w:firstLine="720"/>
        <w:jc w:val="both"/>
      </w:pPr>
      <w:r>
        <w:t xml:space="preserve">(c)</w:t>
      </w:r>
      <w:r xml:space="preserve">
        <w:t> </w:t>
      </w:r>
      <w:r xml:space="preserve">
        <w:t> </w:t>
      </w:r>
      <w:r>
        <w:t xml:space="preserve">If a jury is the trier of fact, members of the jury are not required to agree unanimously on which specific acts of sexual abuse were committed by the defendant or the exact date when those acts were committed.</w:t>
      </w:r>
      <w:r xml:space="preserve">
        <w:t> </w:t>
      </w:r>
      <w:r xml:space="preserve">
        <w:t> </w:t>
      </w:r>
      <w:r>
        <w:t xml:space="preserve">The jury must agree unanimously that the defendant, during a period that is 30 or more days in duration, committed two or more acts of sexual abuse against two or more victims.</w:t>
      </w:r>
    </w:p>
    <w:p w:rsidR="003F3435" w:rsidRDefault="0032493E">
      <w:pPr>
        <w:spacing w:line="480" w:lineRule="auto"/>
        <w:ind w:firstLine="720"/>
        <w:jc w:val="both"/>
      </w:pPr>
      <w:r>
        <w:t xml:space="preserve">(d)</w:t>
      </w:r>
      <w:r xml:space="preserve">
        <w:t> </w:t>
      </w:r>
      <w:r xml:space="preserve">
        <w:t> </w:t>
      </w:r>
      <w:r>
        <w:t xml:space="preserve">A defendant may not be convicted in the same criminal action of an offense listed under Subsection (b) the victim of which is the same victim as a victim of the offense under Subsection (a) unless the offense listed in Subsection (b):</w:t>
      </w:r>
    </w:p>
    <w:p w:rsidR="003F3435" w:rsidRDefault="0032493E">
      <w:pPr>
        <w:spacing w:line="480" w:lineRule="auto"/>
        <w:ind w:firstLine="1440"/>
        <w:jc w:val="both"/>
      </w:pPr>
      <w:r>
        <w:t xml:space="preserve">(1)</w:t>
      </w:r>
      <w:r xml:space="preserve">
        <w:t> </w:t>
      </w:r>
      <w:r xml:space="preserve">
        <w:t> </w:t>
      </w:r>
      <w:r>
        <w:t xml:space="preserve">is charged in the alternative;</w:t>
      </w:r>
    </w:p>
    <w:p w:rsidR="003F3435" w:rsidRDefault="0032493E">
      <w:pPr>
        <w:spacing w:line="480" w:lineRule="auto"/>
        <w:ind w:firstLine="1440"/>
        <w:jc w:val="both"/>
      </w:pPr>
      <w:r>
        <w:t xml:space="preserve">(2)</w:t>
      </w:r>
      <w:r xml:space="preserve">
        <w:t> </w:t>
      </w:r>
      <w:r xml:space="preserve">
        <w:t> </w:t>
      </w:r>
      <w:r>
        <w:t xml:space="preserve">occurred outside the period in which the offense alleged under Subsection (a) was committed; or</w:t>
      </w:r>
    </w:p>
    <w:p w:rsidR="003F3435" w:rsidRDefault="0032493E">
      <w:pPr>
        <w:spacing w:line="480" w:lineRule="auto"/>
        <w:ind w:firstLine="1440"/>
        <w:jc w:val="both"/>
      </w:pPr>
      <w:r>
        <w:t xml:space="preserve">(3)</w:t>
      </w:r>
      <w:r xml:space="preserve">
        <w:t> </w:t>
      </w:r>
      <w:r xml:space="preserve">
        <w:t> </w:t>
      </w:r>
      <w:r>
        <w:t xml:space="preserve">is considered by the trier of fact to be a lesser included offense of the offense alleged under Subsection (a).</w:t>
      </w:r>
    </w:p>
    <w:p w:rsidR="003F3435" w:rsidRDefault="0032493E">
      <w:pPr>
        <w:spacing w:line="480" w:lineRule="auto"/>
        <w:ind w:firstLine="720"/>
        <w:jc w:val="both"/>
      </w:pPr>
      <w:r>
        <w:t xml:space="preserve">(e)</w:t>
      </w:r>
      <w:r xml:space="preserve">
        <w:t> </w:t>
      </w:r>
      <w:r xml:space="preserve">
        <w:t> </w:t>
      </w:r>
      <w:r>
        <w:t xml:space="preserve">A defendant may not be charged with more than one count under Subsection (a) if all of the specific acts of sexual abuse that are alleged to have been committed are alleged to have been committed against only two victims.</w:t>
      </w:r>
    </w:p>
    <w:p w:rsidR="003F3435" w:rsidRDefault="0032493E">
      <w:pPr>
        <w:spacing w:line="480" w:lineRule="auto"/>
        <w:ind w:firstLine="720"/>
        <w:jc w:val="both"/>
      </w:pPr>
      <w:r>
        <w:t xml:space="preserve">(f)</w:t>
      </w:r>
      <w:r xml:space="preserve">
        <w:t> </w:t>
      </w:r>
      <w:r xml:space="preserve">
        <w:t> </w:t>
      </w:r>
      <w:r>
        <w:t xml:space="preserve">With respect to a prosecution under this section involving only two or more victims younger than 17 years of age, it is an affirmative defense to prosecution under this section that the actor:</w:t>
      </w:r>
    </w:p>
    <w:p w:rsidR="003F3435" w:rsidRDefault="0032493E">
      <w:pPr>
        <w:spacing w:line="480" w:lineRule="auto"/>
        <w:ind w:firstLine="1440"/>
        <w:jc w:val="both"/>
      </w:pPr>
      <w:r>
        <w:t xml:space="preserve">(1)</w:t>
      </w:r>
      <w:r xml:space="preserve">
        <w:t> </w:t>
      </w:r>
      <w:r xml:space="preserve">
        <w:t> </w:t>
      </w:r>
      <w:r>
        <w:t xml:space="preserve">was not more than five years older than the youngest victim of the offense;</w:t>
      </w:r>
    </w:p>
    <w:p w:rsidR="003F3435" w:rsidRDefault="0032493E">
      <w:pPr>
        <w:spacing w:line="480" w:lineRule="auto"/>
        <w:ind w:firstLine="1440"/>
        <w:jc w:val="both"/>
      </w:pPr>
      <w:r>
        <w:t xml:space="preserve">(2)</w:t>
      </w:r>
      <w:r xml:space="preserve">
        <w:t> </w:t>
      </w:r>
      <w:r xml:space="preserve">
        <w:t> </w:t>
      </w:r>
      <w:r>
        <w:t xml:space="preserve">did not use duress, force, or a threat against a victim at the time of the commission of any of the acts of sexual abuse alleged as an element of the offense; and</w:t>
      </w:r>
    </w:p>
    <w:p w:rsidR="003F3435" w:rsidRDefault="0032493E">
      <w:pPr>
        <w:spacing w:line="480" w:lineRule="auto"/>
        <w:ind w:firstLine="1440"/>
        <w:jc w:val="both"/>
      </w:pPr>
      <w:r>
        <w:t xml:space="preserve">(3)</w:t>
      </w:r>
      <w:r xml:space="preserve">
        <w:t> </w:t>
      </w:r>
      <w:r xml:space="preserve">
        <w:t> </w:t>
      </w:r>
      <w:r>
        <w:t xml:space="preserve">at the time of the commission of any of the acts of sexual abuse alleged as an element of the offense:</w:t>
      </w:r>
    </w:p>
    <w:p w:rsidR="003F3435" w:rsidRDefault="0032493E">
      <w:pPr>
        <w:spacing w:line="480" w:lineRule="auto"/>
        <w:ind w:firstLine="2160"/>
        <w:jc w:val="both"/>
      </w:pPr>
      <w:r>
        <w:t xml:space="preserve">(A)</w:t>
      </w:r>
      <w:r xml:space="preserve">
        <w:t> </w:t>
      </w:r>
      <w:r xml:space="preserve">
        <w:t> </w:t>
      </w:r>
      <w:r>
        <w:t xml:space="preserve">was not required under Chapter </w:t>
      </w:r>
      <w:r>
        <w:t xml:space="preserve">62</w:t>
      </w:r>
      <w:r>
        <w:t xml:space="preserve">, Code of Criminal Procedure, to register for life as a sex offender; or</w:t>
      </w:r>
    </w:p>
    <w:p w:rsidR="003F3435" w:rsidRDefault="0032493E">
      <w:pPr>
        <w:spacing w:line="480" w:lineRule="auto"/>
        <w:ind w:firstLine="2160"/>
        <w:jc w:val="both"/>
      </w:pPr>
      <w:r>
        <w:t xml:space="preserve">(B)</w:t>
      </w:r>
      <w:r xml:space="preserve">
        <w:t> </w:t>
      </w:r>
      <w:r xml:space="preserve">
        <w:t> </w:t>
      </w:r>
      <w:r>
        <w:t xml:space="preserve">was not a person who under Chapter </w:t>
      </w:r>
      <w:r>
        <w:t xml:space="preserve">62</w:t>
      </w:r>
      <w:r>
        <w:t xml:space="preserve">, Code of Criminal Procedure, had a reportable conviction or adjudication for an offense under this section or an act of sexual abuse as described by Subsection (b).</w:t>
      </w:r>
    </w:p>
    <w:p w:rsidR="003F3435" w:rsidRDefault="0032493E">
      <w:pPr>
        <w:spacing w:line="480" w:lineRule="auto"/>
        <w:ind w:firstLine="720"/>
        <w:jc w:val="both"/>
      </w:pPr>
      <w:r>
        <w:t xml:space="preserve">(g)</w:t>
      </w:r>
      <w:r xml:space="preserve">
        <w:t> </w:t>
      </w:r>
      <w:r xml:space="preserve">
        <w:t> </w:t>
      </w:r>
      <w:r>
        <w:t xml:space="preserve">An offense under this section is a felony of the first degree.</w:t>
      </w:r>
    </w:p>
    <w:p w:rsidR="003F3435" w:rsidRDefault="0032493E">
      <w:pPr>
        <w:spacing w:line="480" w:lineRule="auto"/>
        <w:jc w:val="both"/>
      </w:pPr>
      <w:r>
        <w:t xml:space="preserve">Added by Acts 2025, 89th Leg., R.S., Ch. 557 (H.B. </w:t>
      </w:r>
      <w:hyperlink w:docLocation="table" r:id="rId22">
        <w:r>
          <w:rPr>
            <w:rStyle w:val="Hyperlink"/>
          </w:rPr>
          <w:t>1422</w:t>
        </w:r>
      </w:hyperlink>
      <w:r>
        <w:t xml:space="preserve">), Sec. 18, eff. September 1, 2025.</w:t>
      </w:r>
    </w:p>
    <w:p w:rsidR="003F3435" w:rsidRDefault="0032493E">
      <w:pPr>
        <w:spacing w:line="480" w:lineRule="auto"/>
        <w:jc w:val="both"/>
      </w:pPr>
    </w:p>
    <w:p w:rsidR="003F3435" w:rsidRDefault="0032493E">
      <w:pPr>
        <w:spacing w:line="480" w:lineRule="auto"/>
        <w:jc w:val="center"/>
      </w:pPr>
      <w:r>
        <w:t xml:space="preserve">Section 21.06 was declared unconstitutional by Lawrence v. Texas, 123 S.Ct. 2472.</w:t>
      </w:r>
    </w:p>
    <w:p w:rsidR="003F3435" w:rsidRDefault="0032493E">
      <w:pPr>
        <w:spacing w:line="480" w:lineRule="auto"/>
        <w:ind w:firstLine="720"/>
        <w:jc w:val="both"/>
      </w:pPr>
      <w:r>
        <w:t xml:space="preserve">Sec.</w:t>
      </w:r>
      <w:r xml:space="preserve">
        <w:t> </w:t>
      </w:r>
      <w:r>
        <w:t xml:space="preserve">21.06.</w:t>
      </w:r>
      <w:r xml:space="preserve">
        <w:t> </w:t>
      </w:r>
      <w:r xml:space="preserve">
        <w:t> </w:t>
      </w:r>
      <w:r>
        <w:t xml:space="preserve">HOMOSEXUAL CONDUCT.  (a)  A person commits an offense if he engages in deviate sexual intercourse with another individual of the same sex.</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21.07.</w:t>
      </w:r>
      <w:r xml:space="preserve">
        <w:t> </w:t>
      </w:r>
      <w:r xml:space="preserve">
        <w:t> </w:t>
      </w:r>
      <w:r>
        <w:t xml:space="preserve">PUBLIC LEWDNESS.</w:t>
      </w:r>
    </w:p>
    <w:p w:rsidR="003F3435" w:rsidRDefault="0032493E">
      <w:pPr>
        <w:spacing w:line="480" w:lineRule="auto"/>
        <w:ind w:firstLine="720"/>
        <w:jc w:val="both"/>
      </w:pPr>
      <w:r>
        <w:t xml:space="preserve">(a)</w:t>
      </w:r>
      <w:r xml:space="preserve">
        <w:t> </w:t>
      </w:r>
      <w:r xml:space="preserve">
        <w:t> </w:t>
      </w:r>
      <w:r>
        <w:t xml:space="preserve">A person commits an offense if the person knowingly engages in any of the following acts in a public place or, if not in a public place, the person is reckless about whether another is present who will be offended or alarmed by the person's:</w:t>
      </w:r>
    </w:p>
    <w:p w:rsidR="003F3435" w:rsidRDefault="0032493E">
      <w:pPr>
        <w:spacing w:line="480" w:lineRule="auto"/>
        <w:ind w:firstLine="1440"/>
        <w:jc w:val="both"/>
      </w:pPr>
      <w:r>
        <w:t xml:space="preserve">(1)</w:t>
      </w:r>
      <w:r xml:space="preserve">
        <w:t> </w:t>
      </w:r>
      <w:r xml:space="preserve">
        <w:t> </w:t>
      </w:r>
      <w:r>
        <w:t xml:space="preserve">act of sexual intercourse;</w:t>
      </w:r>
    </w:p>
    <w:p w:rsidR="003F3435" w:rsidRDefault="0032493E">
      <w:pPr>
        <w:spacing w:line="480" w:lineRule="auto"/>
        <w:ind w:firstLine="1440"/>
        <w:jc w:val="both"/>
      </w:pPr>
      <w:r>
        <w:t xml:space="preserve">(2)</w:t>
      </w:r>
      <w:r xml:space="preserve">
        <w:t> </w:t>
      </w:r>
      <w:r xml:space="preserve">
        <w:t> </w:t>
      </w:r>
      <w:r>
        <w:t xml:space="preserve">act of deviate sexual intercourse; or</w:t>
      </w:r>
    </w:p>
    <w:p w:rsidR="003F3435" w:rsidRDefault="0032493E">
      <w:pPr>
        <w:spacing w:line="480" w:lineRule="auto"/>
        <w:ind w:firstLine="1440"/>
        <w:jc w:val="both"/>
      </w:pPr>
      <w:r>
        <w:t xml:space="preserve">(3)</w:t>
      </w:r>
      <w:r xml:space="preserve">
        <w:t> </w:t>
      </w:r>
      <w:r xml:space="preserve">
        <w:t> </w:t>
      </w:r>
      <w:r>
        <w:t xml:space="preserve">act of sexual contact.</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except that the offense is a felony of the third degree if the actor is civilly committed as a sexually violent predator under Chapter </w:t>
      </w:r>
      <w:r>
        <w:t xml:space="preserve">841</w:t>
      </w:r>
      <w:r>
        <w:t xml:space="preserve">, Health and Safety Code.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739 (S.B. </w:t>
      </w:r>
      <w:hyperlink w:docLocation="table" r:id="rId23">
        <w:r>
          <w:rPr>
            <w:rStyle w:val="Hyperlink"/>
          </w:rPr>
          <w:t>1232</w:t>
        </w:r>
      </w:hyperlink>
      <w:r>
        <w:t xml:space="preserve">), Sec. 1, eff. September 1, 2017.</w:t>
      </w:r>
    </w:p>
    <w:p w:rsidR="003F3435" w:rsidRDefault="0032493E">
      <w:pPr>
        <w:spacing w:line="480" w:lineRule="auto"/>
        <w:ind w:firstLine="720"/>
        <w:jc w:val="both"/>
      </w:pPr>
      <w:r>
        <w:t xml:space="preserve">Acts 2023, 88th Leg., R.S., Ch. 351 (S.B. </w:t>
      </w:r>
      <w:hyperlink w:docLocation="table" r:id="rId24">
        <w:r>
          <w:rPr>
            <w:rStyle w:val="Hyperlink"/>
          </w:rPr>
          <w:t>1179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21.08.</w:t>
      </w:r>
      <w:r xml:space="preserve">
        <w:t> </w:t>
      </w:r>
      <w:r xml:space="preserve">
        <w:t> </w:t>
      </w:r>
      <w:r>
        <w:t xml:space="preserve">INDECENT EXPOSURE.  (a)  A person commits an offense if he exposes his anus or any part of his genitals with intent to arouse or gratify the sexual desire of any person, and he is reckless about whether another is present who will be offended or alarmed by his act.</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 except that the offense is:</w:t>
      </w:r>
    </w:p>
    <w:p w:rsidR="003F3435" w:rsidRDefault="0032493E">
      <w:pPr>
        <w:spacing w:line="480" w:lineRule="auto"/>
        <w:ind w:firstLine="1440"/>
        <w:jc w:val="both"/>
      </w:pPr>
      <w:r>
        <w:t xml:space="preserve">(1)</w:t>
      </w:r>
      <w:r xml:space="preserve">
        <w:t> </w:t>
      </w:r>
      <w:r xml:space="preserve">
        <w:t> </w:t>
      </w:r>
      <w:r>
        <w:t xml:space="preserve">a Class A misdemeanor if it is shown on the trial of the offense that the defendant has been previously convicted one time of an offense under this section;</w:t>
      </w:r>
    </w:p>
    <w:p w:rsidR="003F3435" w:rsidRDefault="0032493E">
      <w:pPr>
        <w:spacing w:line="480" w:lineRule="auto"/>
        <w:ind w:firstLine="1440"/>
        <w:jc w:val="both"/>
      </w:pPr>
      <w:r>
        <w:t xml:space="preserve">(2)</w:t>
      </w:r>
      <w:r xml:space="preserve">
        <w:t> </w:t>
      </w:r>
      <w:r xml:space="preserve">
        <w:t> </w:t>
      </w:r>
      <w:r>
        <w:t xml:space="preserve">a state jail felony if it is shown on the trial of the offense that the defendant has been previously convicted two or more times of an offense under this section; or</w:t>
      </w:r>
    </w:p>
    <w:p w:rsidR="003F3435" w:rsidRDefault="0032493E">
      <w:pPr>
        <w:spacing w:line="480" w:lineRule="auto"/>
        <w:ind w:firstLine="1440"/>
        <w:jc w:val="both"/>
      </w:pPr>
      <w:r>
        <w:t xml:space="preserve">(3)</w:t>
      </w:r>
      <w:r xml:space="preserve">
        <w:t> </w:t>
      </w:r>
      <w:r xml:space="preserve">
        <w:t> </w:t>
      </w:r>
      <w:r>
        <w:t xml:space="preserve">a felony of the third degree if the actor is civilly committed as a sexually violent predator under Chapter </w:t>
      </w:r>
      <w:r>
        <w:t xml:space="preserve">841</w:t>
      </w:r>
      <w:r>
        <w:t xml:space="preserve">, Health and Safety Code.</w:t>
      </w:r>
    </w:p>
    <w:p w:rsidR="003F3435" w:rsidRDefault="0032493E">
      <w:pPr>
        <w:spacing w:line="480" w:lineRule="auto"/>
        <w:jc w:val="both"/>
      </w:pPr>
      <w:r>
        <w:t xml:space="preserve">Acts 1973, 63rd Leg., p. 883, ch. 399, Sec. 1, eff. Jan. 1, 1974.  Amended by Acts 1983, 68th Leg., p. 509, ch. 924, Sec. 1, eff. Sept. 1, 1983;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351 (S.B. </w:t>
      </w:r>
      <w:hyperlink w:docLocation="table" r:id="rId25">
        <w:r>
          <w:rPr>
            <w:rStyle w:val="Hyperlink"/>
          </w:rPr>
          <w:t>1179</w:t>
        </w:r>
      </w:hyperlink>
      <w:r>
        <w:t xml:space="preserve">), Sec. 3, eff. September 1, 2023.</w:t>
      </w:r>
    </w:p>
    <w:p w:rsidR="003F3435" w:rsidRDefault="0032493E">
      <w:pPr>
        <w:spacing w:line="480" w:lineRule="auto"/>
        <w:ind w:firstLine="720"/>
        <w:jc w:val="both"/>
      </w:pPr>
      <w:r>
        <w:t xml:space="preserve">Acts 2023, 88th Leg., R.S., Ch. 822 (H.B. </w:t>
      </w:r>
      <w:hyperlink w:docLocation="table" r:id="rId26">
        <w:r>
          <w:rPr>
            <w:rStyle w:val="Hyperlink"/>
          </w:rPr>
          <w:t>1730</w:t>
        </w:r>
      </w:hyperlink>
      <w:r>
        <w:t xml:space="preserve">), Sec. 1, eff. September 1, 2023.</w:t>
      </w:r>
    </w:p>
    <w:p w:rsidR="003F3435" w:rsidRDefault="0032493E">
      <w:pPr>
        <w:spacing w:line="480" w:lineRule="auto"/>
        <w:ind w:firstLine="720"/>
        <w:jc w:val="both"/>
      </w:pPr>
      <w:r>
        <w:t xml:space="preserve">Acts 2025, 89th Leg., R.S., Ch. 204 (H.B. </w:t>
      </w:r>
      <w:hyperlink w:docLocation="table" r:id="rId27">
        <w:r>
          <w:rPr>
            <w:rStyle w:val="Hyperlink"/>
          </w:rPr>
          <w:t>1620</w:t>
        </w:r>
      </w:hyperlink>
      <w:r>
        <w:t xml:space="preserve">), Sec. 17.001, eff. September 1, 2025.</w:t>
      </w:r>
    </w:p>
    <w:p w:rsidR="003F3435" w:rsidRDefault="0032493E">
      <w:pPr>
        <w:spacing w:line="480" w:lineRule="auto"/>
        <w:ind w:firstLine="720"/>
        <w:jc w:val="both"/>
      </w:pPr>
      <w:r>
        <w:t xml:space="preserve">Acts 2025, 89th Leg., R.S., Ch. 1145 (S.B. </w:t>
      </w:r>
      <w:hyperlink w:docLocation="table" r:id="rId28">
        <w:r>
          <w:rPr>
            <w:rStyle w:val="Hyperlink"/>
          </w:rPr>
          <w:t>1610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21.09.</w:t>
      </w:r>
      <w:r xml:space="preserve">
        <w:t> </w:t>
      </w:r>
      <w:r xml:space="preserve">
        <w:t> </w:t>
      </w:r>
      <w:r>
        <w:t xml:space="preserve">BESTIALITY.  (a)</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engages in an act involving contact between:</w:t>
      </w:r>
    </w:p>
    <w:p w:rsidR="003F3435" w:rsidRDefault="0032493E">
      <w:pPr>
        <w:spacing w:line="480" w:lineRule="auto"/>
        <w:ind w:firstLine="2160"/>
        <w:jc w:val="both"/>
      </w:pPr>
      <w:r>
        <w:t xml:space="preserve">(A)</w:t>
      </w:r>
      <w:r xml:space="preserve">
        <w:t> </w:t>
      </w:r>
      <w:r xml:space="preserve">
        <w:t> </w:t>
      </w:r>
      <w:r>
        <w:t xml:space="preserve">the person's mouth, anus, or genitals and the anus or genitals of an animal; or</w:t>
      </w:r>
    </w:p>
    <w:p w:rsidR="003F3435" w:rsidRDefault="0032493E">
      <w:pPr>
        <w:spacing w:line="480" w:lineRule="auto"/>
        <w:ind w:firstLine="2160"/>
        <w:jc w:val="both"/>
      </w:pPr>
      <w:r>
        <w:t xml:space="preserve">(B)</w:t>
      </w:r>
      <w:r xml:space="preserve">
        <w:t> </w:t>
      </w:r>
      <w:r xml:space="preserve">
        <w:t> </w:t>
      </w:r>
      <w:r>
        <w:t xml:space="preserve">the person's anus or genitals and the mouth of the animal;</w:t>
      </w:r>
    </w:p>
    <w:p w:rsidR="003F3435" w:rsidRDefault="0032493E">
      <w:pPr>
        <w:spacing w:line="480" w:lineRule="auto"/>
        <w:ind w:firstLine="1440"/>
        <w:jc w:val="both"/>
      </w:pPr>
      <w:r>
        <w:t xml:space="preserve">(2)</w:t>
      </w:r>
      <w:r xml:space="preserve">
        <w:t> </w:t>
      </w:r>
      <w:r xml:space="preserve">
        <w:t> </w:t>
      </w:r>
      <w:r>
        <w:t xml:space="preserve">fondles or touches the anus or genitals of an animal in a manner that is not a generally accepted and otherwise lawful animal husbandry or veterinary practice, including touching through clothing;</w:t>
      </w:r>
    </w:p>
    <w:p w:rsidR="003F3435" w:rsidRDefault="0032493E">
      <w:pPr>
        <w:spacing w:line="480" w:lineRule="auto"/>
        <w:ind w:firstLine="1440"/>
        <w:jc w:val="both"/>
      </w:pPr>
      <w:r>
        <w:t xml:space="preserve">(3)</w:t>
      </w:r>
      <w:r xml:space="preserve">
        <w:t> </w:t>
      </w:r>
      <w:r xml:space="preserve">
        <w:t> </w:t>
      </w:r>
      <w:r>
        <w:t xml:space="preserve">causes an animal to contact the seminal fluid of the person;</w:t>
      </w:r>
    </w:p>
    <w:p w:rsidR="003F3435" w:rsidRDefault="0032493E">
      <w:pPr>
        <w:spacing w:line="480" w:lineRule="auto"/>
        <w:ind w:firstLine="1440"/>
        <w:jc w:val="both"/>
      </w:pPr>
      <w:r>
        <w:t xml:space="preserve">(4)</w:t>
      </w:r>
      <w:r xml:space="preserve">
        <w:t> </w:t>
      </w:r>
      <w:r xml:space="preserve">
        <w:t> </w:t>
      </w:r>
      <w:r>
        <w:t xml:space="preserve">inserts any part of a person's body or any object into the anus or genitals of an animal in a manner that is not a generally accepted and otherwise lawful animal husbandry or veterinary practice;</w:t>
      </w:r>
    </w:p>
    <w:p w:rsidR="003F3435" w:rsidRDefault="0032493E">
      <w:pPr>
        <w:spacing w:line="480" w:lineRule="auto"/>
        <w:ind w:firstLine="1440"/>
        <w:jc w:val="both"/>
      </w:pPr>
      <w:r>
        <w:t xml:space="preserve">(5)</w:t>
      </w:r>
      <w:r xml:space="preserve">
        <w:t> </w:t>
      </w:r>
      <w:r xml:space="preserve">
        <w:t> </w:t>
      </w:r>
      <w:r>
        <w:t xml:space="preserve">possesses, sells, transfers, purchases, or otherwise obtains an animal with the intent that the animal be used for conduct described by Subdivision (1), (2), (3), or (4);</w:t>
      </w:r>
    </w:p>
    <w:p w:rsidR="003F3435" w:rsidRDefault="0032493E">
      <w:pPr>
        <w:spacing w:line="480" w:lineRule="auto"/>
        <w:ind w:firstLine="1440"/>
        <w:jc w:val="both"/>
      </w:pPr>
      <w:r>
        <w:t xml:space="preserve">(6)</w:t>
      </w:r>
      <w:r xml:space="preserve">
        <w:t> </w:t>
      </w:r>
      <w:r xml:space="preserve">
        <w:t> </w:t>
      </w:r>
      <w:r>
        <w:t xml:space="preserve">organizes, promotes, conducts, or participates as an observer of conduct described by Subdivision (1), (2), (3), or (4);</w:t>
      </w:r>
    </w:p>
    <w:p w:rsidR="003F3435" w:rsidRDefault="0032493E">
      <w:pPr>
        <w:spacing w:line="480" w:lineRule="auto"/>
        <w:ind w:firstLine="1440"/>
        <w:jc w:val="both"/>
      </w:pPr>
      <w:r>
        <w:t xml:space="preserve">(7)</w:t>
      </w:r>
      <w:r xml:space="preserve">
        <w:t> </w:t>
      </w:r>
      <w:r xml:space="preserve">
        <w:t> </w:t>
      </w:r>
      <w:r>
        <w:t xml:space="preserve">causes a person to engage or aids a person in engaging in conduct described by Subdivision (1), (2), (3), or (4);</w:t>
      </w:r>
    </w:p>
    <w:p w:rsidR="003F3435" w:rsidRDefault="0032493E">
      <w:pPr>
        <w:spacing w:line="480" w:lineRule="auto"/>
        <w:ind w:firstLine="1440"/>
        <w:jc w:val="both"/>
      </w:pPr>
      <w:r>
        <w:t xml:space="preserve">(8)</w:t>
      </w:r>
      <w:r xml:space="preserve">
        <w:t> </w:t>
      </w:r>
      <w:r xml:space="preserve">
        <w:t> </w:t>
      </w:r>
      <w:r>
        <w:t xml:space="preserve">permits conduct described by Subdivision (1), (2), (3), or (4) to occur on any premises under the person's control;</w:t>
      </w:r>
    </w:p>
    <w:p w:rsidR="003F3435" w:rsidRDefault="0032493E">
      <w:pPr>
        <w:spacing w:line="480" w:lineRule="auto"/>
        <w:ind w:firstLine="1440"/>
        <w:jc w:val="both"/>
      </w:pPr>
      <w:r>
        <w:t xml:space="preserve">(9)</w:t>
      </w:r>
      <w:r xml:space="preserve">
        <w:t> </w:t>
      </w:r>
      <w:r xml:space="preserve">
        <w:t> </w:t>
      </w:r>
      <w:r>
        <w:t xml:space="preserve">engages in conduct described by Subdivision (1), (2), (3), or (4) in the presence of a child younger than 18 years of age; or</w:t>
      </w:r>
    </w:p>
    <w:p w:rsidR="003F3435" w:rsidRDefault="0032493E">
      <w:pPr>
        <w:spacing w:line="480" w:lineRule="auto"/>
        <w:ind w:firstLine="1440"/>
        <w:jc w:val="both"/>
      </w:pPr>
      <w:r>
        <w:t xml:space="preserve">(10)</w:t>
      </w:r>
      <w:r xml:space="preserve">
        <w:t> </w:t>
      </w:r>
      <w:r xml:space="preserve">
        <w:t> </w:t>
      </w:r>
      <w:r>
        <w:t xml:space="preserve">advertises, offers, or accepts the offer of an animal with the intent that the animal be used in this state for conduct described by Subdivision (1), (2), (3), or (4).</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 unless the offense is committed under Subsection (a)(9) or results in serious bodily injury or death of the animal, in which event the offense is a felony of the second degree.</w:t>
      </w:r>
    </w:p>
    <w:p w:rsidR="003F3435" w:rsidRDefault="0032493E">
      <w:pPr>
        <w:spacing w:line="480" w:lineRule="auto"/>
        <w:ind w:firstLine="720"/>
        <w:jc w:val="both"/>
      </w:pPr>
      <w:r>
        <w:t xml:space="preserve">(c)</w:t>
      </w:r>
      <w:r xml:space="preserve">
        <w:t> </w:t>
      </w:r>
      <w:r xml:space="preserve">
        <w:t> </w:t>
      </w:r>
      <w:r>
        <w:t xml:space="preserve">It is an exception to the application of this section that the conduct engaged in by the actor is a generally accepted and otherwise lawful animal husbandry or veterinary practice.</w:t>
      </w:r>
    </w:p>
    <w:p w:rsidR="003F3435" w:rsidRDefault="0032493E">
      <w:pPr>
        <w:spacing w:line="480" w:lineRule="auto"/>
        <w:jc w:val="both"/>
      </w:pPr>
      <w:r>
        <w:t xml:space="preserve">Added by Acts 2017, 85th Leg., R.S., Ch. 739 (S.B. </w:t>
      </w:r>
      <w:hyperlink w:docLocation="table" r:id="rId29">
        <w:r>
          <w:rPr>
            <w:rStyle w:val="Hyperlink"/>
          </w:rPr>
          <w:t>1232</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w:t>
      </w:r>
      <w:r xml:space="preserve">
        <w:t> </w:t>
      </w:r>
      <w:r xml:space="preserve">
        <w:t> </w:t>
      </w:r>
      <w:r>
        <w:t xml:space="preserve">INDECENCY WITH A CHILD.  (a)</w:t>
      </w:r>
      <w:r xml:space="preserve">
        <w:t> </w:t>
      </w:r>
      <w:r xml:space="preserve">
        <w:t> </w:t>
      </w:r>
      <w:r>
        <w:t xml:space="preserve">A person commits an offense if, with a child younger than 17 years of age, whether the child is of the same or opposite sex and regardless of whether the person knows the age of the child at the time of the offense, the person:</w:t>
      </w:r>
    </w:p>
    <w:p w:rsidR="003F3435" w:rsidRDefault="0032493E">
      <w:pPr>
        <w:spacing w:line="480" w:lineRule="auto"/>
        <w:ind w:firstLine="1440"/>
        <w:jc w:val="both"/>
      </w:pPr>
      <w:r>
        <w:t xml:space="preserve">(1)</w:t>
      </w:r>
      <w:r xml:space="preserve">
        <w:t> </w:t>
      </w:r>
      <w:r xml:space="preserve">
        <w:t> </w:t>
      </w:r>
      <w:r>
        <w:t xml:space="preserve">engages in sexual contact with the child or causes the child to engage in sexual contact; or</w:t>
      </w:r>
    </w:p>
    <w:p w:rsidR="003F3435" w:rsidRDefault="0032493E">
      <w:pPr>
        <w:spacing w:line="480" w:lineRule="auto"/>
        <w:ind w:firstLine="1440"/>
        <w:jc w:val="both"/>
      </w:pPr>
      <w:r>
        <w:t xml:space="preserve">(2)</w:t>
      </w:r>
      <w:r xml:space="preserve">
        <w:t> </w:t>
      </w:r>
      <w:r xml:space="preserve">
        <w:t> </w:t>
      </w:r>
      <w:r>
        <w:t xml:space="preserve">with intent to arouse or gratify the sexual desire of any person:</w:t>
      </w:r>
    </w:p>
    <w:p w:rsidR="003F3435" w:rsidRDefault="0032493E">
      <w:pPr>
        <w:spacing w:line="480" w:lineRule="auto"/>
        <w:ind w:firstLine="2160"/>
        <w:jc w:val="both"/>
      </w:pPr>
      <w:r>
        <w:t xml:space="preserve">(A)</w:t>
      </w:r>
      <w:r xml:space="preserve">
        <w:t> </w:t>
      </w:r>
      <w:r xml:space="preserve">
        <w:t> </w:t>
      </w:r>
      <w:r>
        <w:t xml:space="preserve">exposes the person's anus or any part of the person's genitals, knowing the child is present; or</w:t>
      </w:r>
    </w:p>
    <w:p w:rsidR="003F3435" w:rsidRDefault="0032493E">
      <w:pPr>
        <w:spacing w:line="480" w:lineRule="auto"/>
        <w:ind w:firstLine="2160"/>
        <w:jc w:val="both"/>
      </w:pPr>
      <w:r>
        <w:t xml:space="preserve">(B)</w:t>
      </w:r>
      <w:r xml:space="preserve">
        <w:t> </w:t>
      </w:r>
      <w:r xml:space="preserve">
        <w:t> </w:t>
      </w:r>
      <w:r>
        <w:t xml:space="preserve">causes the child to expose the child's anus or any part of the child's genitals.</w:t>
      </w:r>
    </w:p>
    <w:p w:rsidR="003F3435" w:rsidRDefault="0032493E">
      <w:pPr>
        <w:spacing w:line="480" w:lineRule="auto"/>
        <w:ind w:firstLine="720"/>
        <w:jc w:val="both"/>
      </w:pPr>
      <w:r>
        <w:t xml:space="preserve">(b)</w:t>
      </w:r>
      <w:r xml:space="preserve">
        <w:t> </w:t>
      </w:r>
      <w:r xml:space="preserve">
        <w:t> </w:t>
      </w:r>
      <w:r>
        <w:t xml:space="preserve">It is an affirmative defense to prosecution under this section that the actor:</w:t>
      </w:r>
    </w:p>
    <w:p w:rsidR="003F3435" w:rsidRDefault="0032493E">
      <w:pPr>
        <w:spacing w:line="480" w:lineRule="auto"/>
        <w:ind w:firstLine="1440"/>
        <w:jc w:val="both"/>
      </w:pPr>
      <w:r>
        <w:t xml:space="preserve">(1)</w:t>
      </w:r>
      <w:r xml:space="preserve">
        <w:t> </w:t>
      </w:r>
      <w:r xml:space="preserve">
        <w:t> </w:t>
      </w:r>
      <w:r>
        <w:t xml:space="preserve">was not more than three years older than the victim and of the opposite sex;</w:t>
      </w:r>
    </w:p>
    <w:p w:rsidR="003F3435" w:rsidRDefault="0032493E">
      <w:pPr>
        <w:spacing w:line="480" w:lineRule="auto"/>
        <w:ind w:firstLine="1440"/>
        <w:jc w:val="both"/>
      </w:pPr>
      <w:r>
        <w:t xml:space="preserve">(2)</w:t>
      </w:r>
      <w:r xml:space="preserve">
        <w:t> </w:t>
      </w:r>
      <w:r xml:space="preserve">
        <w:t> </w:t>
      </w:r>
      <w:r>
        <w:t xml:space="preserve">did not use duress, force, or a threat against the victim at the time of the offense;  and</w:t>
      </w:r>
    </w:p>
    <w:p w:rsidR="003F3435" w:rsidRDefault="0032493E">
      <w:pPr>
        <w:spacing w:line="480" w:lineRule="auto"/>
        <w:ind w:firstLine="1440"/>
        <w:jc w:val="both"/>
      </w:pPr>
      <w:r>
        <w:t xml:space="preserve">(3)</w:t>
      </w:r>
      <w:r xml:space="preserve">
        <w:t> </w:t>
      </w:r>
      <w:r xml:space="preserve">
        <w:t> </w:t>
      </w:r>
      <w:r>
        <w:t xml:space="preserve">at the time of the offense:</w:t>
      </w:r>
    </w:p>
    <w:p w:rsidR="003F3435" w:rsidRDefault="0032493E">
      <w:pPr>
        <w:spacing w:line="480" w:lineRule="auto"/>
        <w:ind w:firstLine="2160"/>
        <w:jc w:val="both"/>
      </w:pPr>
      <w:r>
        <w:t xml:space="preserve">(A)</w:t>
      </w:r>
      <w:r xml:space="preserve">
        <w:t> </w:t>
      </w:r>
      <w:r xml:space="preserve">
        <w:t> </w:t>
      </w:r>
      <w:r>
        <w:t xml:space="preserve">was not required under Chapter </w:t>
      </w:r>
      <w:r>
        <w:t xml:space="preserve">62</w:t>
      </w:r>
      <w:r>
        <w:t xml:space="preserve">, Code of Criminal Procedure, to register for life as a sex offender;  or</w:t>
      </w:r>
    </w:p>
    <w:p w:rsidR="003F3435" w:rsidRDefault="0032493E">
      <w:pPr>
        <w:spacing w:line="480" w:lineRule="auto"/>
        <w:ind w:firstLine="2160"/>
        <w:jc w:val="both"/>
      </w:pPr>
      <w:r>
        <w:t xml:space="preserve">(B)</w:t>
      </w:r>
      <w:r xml:space="preserve">
        <w:t> </w:t>
      </w:r>
      <w:r xml:space="preserve">
        <w:t> </w:t>
      </w:r>
      <w:r>
        <w:t xml:space="preserve">was not a person who under Chapter 62 had a reportable conviction or adjudication for an offense under this section.</w:t>
      </w:r>
    </w:p>
    <w:p w:rsidR="003F3435" w:rsidRDefault="0032493E">
      <w:pPr>
        <w:spacing w:line="480" w:lineRule="auto"/>
        <w:ind w:firstLine="720"/>
        <w:jc w:val="both"/>
      </w:pPr>
      <w:r>
        <w:t xml:space="preserve">(b-1)</w:t>
      </w:r>
      <w:r xml:space="preserve">
        <w:t> </w:t>
      </w:r>
      <w:r xml:space="preserve">
        <w:t> </w:t>
      </w:r>
      <w:r>
        <w:t xml:space="preserve">It is an affirmative defense to prosecution under this section that the actor was the spouse of the child at the time of the offense.</w:t>
      </w:r>
    </w:p>
    <w:p w:rsidR="003F3435" w:rsidRDefault="0032493E">
      <w:pPr>
        <w:spacing w:line="480" w:lineRule="auto"/>
        <w:ind w:firstLine="720"/>
        <w:jc w:val="both"/>
      </w:pPr>
      <w:r>
        <w:t xml:space="preserve">(c)</w:t>
      </w:r>
      <w:r xml:space="preserve">
        <w:t> </w:t>
      </w:r>
      <w:r xml:space="preserve">
        <w:t> </w:t>
      </w:r>
      <w:r>
        <w:t xml:space="preserve">In this section, "sexual contact" means the following acts, if committed with the intent to arouse or gratify the sexual desire of any person:</w:t>
      </w:r>
    </w:p>
    <w:p w:rsidR="003F3435" w:rsidRDefault="0032493E">
      <w:pPr>
        <w:spacing w:line="480" w:lineRule="auto"/>
        <w:ind w:firstLine="1440"/>
        <w:jc w:val="both"/>
      </w:pPr>
      <w:r>
        <w:t xml:space="preserve">(1)</w:t>
      </w:r>
      <w:r xml:space="preserve">
        <w:t> </w:t>
      </w:r>
      <w:r xml:space="preserve">
        <w:t> </w:t>
      </w:r>
      <w:r>
        <w:t xml:space="preserve">any touching by a person, including touching through clothing, of the anus, breast, or any part of the genitals of a child;  or</w:t>
      </w:r>
    </w:p>
    <w:p w:rsidR="003F3435" w:rsidRDefault="0032493E">
      <w:pPr>
        <w:spacing w:line="480" w:lineRule="auto"/>
        <w:ind w:firstLine="1440"/>
        <w:jc w:val="both"/>
      </w:pPr>
      <w:r>
        <w:t xml:space="preserve">(2)</w:t>
      </w:r>
      <w:r xml:space="preserve">
        <w:t> </w:t>
      </w:r>
      <w:r xml:space="preserve">
        <w:t> </w:t>
      </w:r>
      <w:r>
        <w:t xml:space="preserve">any touching of any part of the body of a child, including touching through clothing, with the anus, breast, or any part of the genitals of a person.</w:t>
      </w:r>
    </w:p>
    <w:p w:rsidR="003F3435" w:rsidRDefault="0032493E">
      <w:pPr>
        <w:spacing w:line="480" w:lineRule="auto"/>
        <w:ind w:firstLine="720"/>
        <w:jc w:val="both"/>
      </w:pPr>
      <w:r>
        <w:t xml:space="preserve">(d)</w:t>
      </w:r>
      <w:r xml:space="preserve">
        <w:t> </w:t>
      </w:r>
      <w:r xml:space="preserve">
        <w:t> </w:t>
      </w:r>
      <w:r>
        <w:t xml:space="preserve">An offense under Subsection (a)(1) is a felony of the second degree and an offense under Subsection (a)(2) is a felony of the third degree.</w:t>
      </w:r>
    </w:p>
    <w:p w:rsidR="003F3435" w:rsidRDefault="0032493E">
      <w:pPr>
        <w:spacing w:line="480" w:lineRule="auto"/>
        <w:jc w:val="both"/>
      </w:pPr>
      <w:r>
        <w:t xml:space="preserve">Acts 1973, 63rd Leg., p. 883, ch. 399, Sec. 1, eff. Jan. 1, 1974.  Amended by Acts 1981, 67th Leg., p. 472, ch. 202, Sec. 3, eff. Sept. 1, 1981;  Acts 1987, 70th Leg., ch. 1028, Sec. 1, eff. Sept. 1, 1987;  Acts 1993, 73rd Leg., ch. 900, Sec. 1.01, eff. Sept. 1, 1994;  Acts 1999, 76th Leg., ch. 1415, Sec. 23, eff. Sept. 1, 1999;  Acts 2001, 77th Leg., ch. 739,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260 (H.B. </w:t>
      </w:r>
      <w:hyperlink w:docLocation="table" r:id="rId30">
        <w:r>
          <w:rPr>
            <w:rStyle w:val="Hyperlink"/>
          </w:rPr>
          <w:t>549</w:t>
        </w:r>
      </w:hyperlink>
      <w:r>
        <w:t xml:space="preserve">), Sec. 1, eff. September 1, 2009.</w:t>
      </w:r>
    </w:p>
    <w:p w:rsidR="003F3435" w:rsidRDefault="0032493E">
      <w:pPr>
        <w:spacing w:line="480" w:lineRule="auto"/>
        <w:ind w:firstLine="720"/>
        <w:jc w:val="both"/>
      </w:pPr>
      <w:r>
        <w:t xml:space="preserve">Acts 2017, 85th Leg., R.S., Ch. 685 (H.B. </w:t>
      </w:r>
      <w:hyperlink w:docLocation="table" r:id="rId31">
        <w:r>
          <w:rPr>
            <w:rStyle w:val="Hyperlink"/>
          </w:rPr>
          <w:t>29</w:t>
        </w:r>
      </w:hyperlink>
      <w:r>
        <w:t xml:space="preserve">), Sec. 32, eff. September 1, 2017.</w:t>
      </w:r>
    </w:p>
    <w:p w:rsidR="003F3435" w:rsidRDefault="0032493E">
      <w:pPr>
        <w:spacing w:line="480" w:lineRule="auto"/>
        <w:ind w:firstLine="720"/>
        <w:jc w:val="both"/>
      </w:pPr>
      <w:r>
        <w:t xml:space="preserve">Acts 2017, 85th Leg., R.S., Ch. 1038 (H.B. </w:t>
      </w:r>
      <w:hyperlink w:docLocation="table" r:id="rId32">
        <w:r>
          <w:rPr>
            <w:rStyle w:val="Hyperlink"/>
          </w:rPr>
          <w:t>1808</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21.12.</w:t>
      </w:r>
      <w:r xml:space="preserve">
        <w:t> </w:t>
      </w:r>
      <w:r xml:space="preserve">
        <w:t> </w:t>
      </w:r>
      <w:r>
        <w:t xml:space="preserve">IMPROPER RELATIONSHIP BETWEEN EDUCATOR AND STUDENT.  (a)</w:t>
      </w:r>
      <w:r xml:space="preserve">
        <w:t> </w:t>
      </w:r>
      <w:r xml:space="preserve">
        <w:t> </w:t>
      </w:r>
      <w:r>
        <w:t xml:space="preserve">An employee of a public or private primary or secondary school commits an offense if the employee:</w:t>
      </w:r>
    </w:p>
    <w:p w:rsidR="003F3435" w:rsidRDefault="0032493E">
      <w:pPr>
        <w:spacing w:line="480" w:lineRule="auto"/>
        <w:ind w:firstLine="1440"/>
        <w:jc w:val="both"/>
      </w:pPr>
      <w:r>
        <w:t xml:space="preserve">(1)</w:t>
      </w:r>
      <w:r xml:space="preserve">
        <w:t> </w:t>
      </w:r>
      <w:r xml:space="preserve">
        <w:t> </w:t>
      </w:r>
      <w:r>
        <w:t xml:space="preserve">engages in sexual contact, sexual intercourse, or deviate sexual intercourse with a person who is enrolled in a public or private primary or secondary school at which the employee works;</w:t>
      </w:r>
    </w:p>
    <w:p w:rsidR="003F3435" w:rsidRDefault="0032493E">
      <w:pPr>
        <w:spacing w:line="480" w:lineRule="auto"/>
        <w:ind w:firstLine="1440"/>
        <w:jc w:val="both"/>
      </w:pPr>
      <w:r>
        <w:t xml:space="preserve">(2)</w:t>
      </w:r>
      <w:r xml:space="preserve">
        <w:t> </w:t>
      </w:r>
      <w:r xml:space="preserve">
        <w:t> </w:t>
      </w:r>
      <w:r>
        <w:t xml:space="preserve">holds a position described by Section </w:t>
      </w:r>
      <w:r>
        <w:t xml:space="preserve">21.003</w:t>
      </w:r>
      <w:r>
        <w:t xml:space="preserve">(a) or (b), Education Code, regardless of whether the employee holds the appropriate certificate, permit, license, or credential for the position, and engages in sexual contact, sexual intercourse, or deviate sexual intercourse with a person the employee knows is:</w:t>
      </w:r>
    </w:p>
    <w:p w:rsidR="003F3435" w:rsidRDefault="0032493E">
      <w:pPr>
        <w:spacing w:line="480" w:lineRule="auto"/>
        <w:ind w:firstLine="2160"/>
        <w:jc w:val="both"/>
      </w:pPr>
      <w:r>
        <w:t xml:space="preserve">(A)</w:t>
      </w:r>
      <w:r xml:space="preserve">
        <w:t> </w:t>
      </w:r>
      <w:r xml:space="preserve">
        <w:t> </w:t>
      </w:r>
      <w:r>
        <w:t xml:space="preserve">enrolled in a public or private primary or secondary school, other than a school described by Subdivision (1); or</w:t>
      </w:r>
    </w:p>
    <w:p w:rsidR="003F3435" w:rsidRDefault="0032493E">
      <w:pPr>
        <w:spacing w:line="480" w:lineRule="auto"/>
        <w:ind w:firstLine="2160"/>
        <w:jc w:val="both"/>
      </w:pPr>
      <w:r>
        <w:t xml:space="preserve">(B)</w:t>
      </w:r>
      <w:r xml:space="preserve">
        <w:t> </w:t>
      </w:r>
      <w:r xml:space="preserve">
        <w:t> </w:t>
      </w:r>
      <w:r>
        <w:t xml:space="preserve">a student participant in an educational activity that is sponsored by a school district or a public or private primary or secondary school, if  students enrolled in a public or private primary or secondary school are the primary participants in the activity; or</w:t>
      </w:r>
    </w:p>
    <w:p w:rsidR="003F3435" w:rsidRDefault="0032493E">
      <w:pPr>
        <w:spacing w:line="480" w:lineRule="auto"/>
        <w:ind w:firstLine="1440"/>
        <w:jc w:val="both"/>
      </w:pPr>
      <w:r>
        <w:t xml:space="preserve">(3)</w:t>
      </w:r>
      <w:r xml:space="preserve">
        <w:t> </w:t>
      </w:r>
      <w:r xml:space="preserve">
        <w:t> </w:t>
      </w:r>
      <w:r>
        <w:t xml:space="preserve">engages in conduct described by Section </w:t>
      </w:r>
      <w:r>
        <w:t xml:space="preserve">33.021</w:t>
      </w:r>
      <w:r>
        <w:t xml:space="preserve">, with a person described by Subdivision (1), or a person the employee knows is a person described by Subdivision (2)(A) or (B), regardless of the age of that person.</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second degree.</w:t>
      </w:r>
    </w:p>
    <w:p w:rsidR="003F3435" w:rsidRDefault="0032493E">
      <w:pPr>
        <w:spacing w:line="480" w:lineRule="auto"/>
        <w:ind w:firstLine="720"/>
        <w:jc w:val="both"/>
      </w:pPr>
      <w:r>
        <w:t xml:space="preserve">(b-1)</w:t>
      </w:r>
      <w:r xml:space="preserve">
        <w:t> </w:t>
      </w:r>
      <w:r xml:space="preserve">
        <w:t> </w:t>
      </w:r>
      <w:r>
        <w:t xml:space="preserve">It is an affirmative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actor was the spouse of the enrolled person at the time of the offense; or</w:t>
      </w:r>
    </w:p>
    <w:p w:rsidR="003F3435" w:rsidRDefault="0032493E">
      <w:pPr>
        <w:spacing w:line="480" w:lineRule="auto"/>
        <w:ind w:firstLine="1440"/>
        <w:jc w:val="both"/>
      </w:pPr>
      <w:r>
        <w:t xml:space="preserve">(2)</w:t>
      </w:r>
      <w:r xml:space="preserve">
        <w:t> </w:t>
      </w:r>
      <w:r xml:space="preserve">
        <w:t> </w:t>
      </w:r>
      <w:r>
        <w:t xml:space="preserve">the actor was not more than three years older than the enrolled person and, at the time of the offense, the actor and the enrolled person were in a relationship that began before the actor's employment at a public or private primary or secondary school.</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another section of this code, the actor may be prosecuted under either section or both sections.</w:t>
      </w:r>
    </w:p>
    <w:p w:rsidR="003F3435" w:rsidRDefault="0032493E">
      <w:pPr>
        <w:spacing w:line="480" w:lineRule="auto"/>
        <w:ind w:firstLine="720"/>
        <w:jc w:val="both"/>
      </w:pPr>
      <w:r>
        <w:t xml:space="preserve">(d)</w:t>
      </w:r>
      <w:r xml:space="preserve">
        <w:t> </w:t>
      </w:r>
      <w:r xml:space="preserve">
        <w:t> </w:t>
      </w:r>
      <w:r>
        <w:t xml:space="preserve">The name of a person who is enrolled in a public or private primary or secondary school and involved in an improper relationship with an educator as provided by Subsection (a) may not be released to the public and is not public information under Chapter </w:t>
      </w:r>
      <w:r>
        <w:t xml:space="preserve">552</w:t>
      </w:r>
      <w:r>
        <w:t xml:space="preserve">, Government Code.</w:t>
      </w:r>
    </w:p>
    <w:p w:rsidR="003F3435" w:rsidRDefault="0032493E">
      <w:pPr>
        <w:spacing w:line="480" w:lineRule="auto"/>
        <w:ind w:firstLine="720"/>
        <w:jc w:val="both"/>
      </w:pPr>
      <w:r>
        <w:t xml:space="preserve">(d-1)</w:t>
      </w:r>
      <w:r xml:space="preserve">
        <w:t> </w:t>
      </w:r>
      <w:r xml:space="preserve">
        <w:t> </w:t>
      </w:r>
      <w:r>
        <w:t xml:space="preserve">Except as otherwise provided by this subsection, a public or private primary or secondary school, or a person or entity that operates a public or private primary or secondary school, may not release externally to the general public the name of an employee of the school who is accused of committing an offense under this section until the employee is indicted for the offense.</w:t>
      </w:r>
      <w:r xml:space="preserve">
        <w:t> </w:t>
      </w:r>
      <w:r xml:space="preserve">
        <w:t> </w:t>
      </w:r>
      <w:r>
        <w:t xml:space="preserve">The school, or the person or entity that operates the school, may release the name of the accused employee regardless of whether the employee has been indicted for the offense as necessary for the school to:</w:t>
      </w:r>
    </w:p>
    <w:p w:rsidR="003F3435" w:rsidRDefault="0032493E">
      <w:pPr>
        <w:spacing w:line="480" w:lineRule="auto"/>
        <w:ind w:firstLine="1440"/>
        <w:jc w:val="both"/>
      </w:pPr>
      <w:r>
        <w:t xml:space="preserve">(1)</w:t>
      </w:r>
      <w:r xml:space="preserve">
        <w:t> </w:t>
      </w:r>
      <w:r xml:space="preserve">
        <w:t> </w:t>
      </w:r>
      <w:r>
        <w:t xml:space="preserve">report the accusation:</w:t>
      </w:r>
    </w:p>
    <w:p w:rsidR="003F3435" w:rsidRDefault="0032493E">
      <w:pPr>
        <w:spacing w:line="480" w:lineRule="auto"/>
        <w:ind w:firstLine="2160"/>
        <w:jc w:val="both"/>
      </w:pPr>
      <w:r>
        <w:t xml:space="preserve">(A)</w:t>
      </w:r>
      <w:r xml:space="preserve">
        <w:t> </w:t>
      </w:r>
      <w:r xml:space="preserve">
        <w:t> </w:t>
      </w:r>
      <w:r>
        <w:t xml:space="preserve">to the Texas Education Agency, another state agency, or local law enforcement or as otherwise required by law; or</w:t>
      </w:r>
    </w:p>
    <w:p w:rsidR="003F3435" w:rsidRDefault="0032493E">
      <w:pPr>
        <w:spacing w:line="480" w:lineRule="auto"/>
        <w:ind w:firstLine="2160"/>
        <w:jc w:val="both"/>
      </w:pPr>
      <w:r>
        <w:t xml:space="preserve">(B)</w:t>
      </w:r>
      <w:r xml:space="preserve">
        <w:t> </w:t>
      </w:r>
      <w:r xml:space="preserve">
        <w:t> </w:t>
      </w:r>
      <w:r>
        <w:t xml:space="preserve">to the school's members or community in accordance with the school's policies or procedures or with the religious law observed by the school; or</w:t>
      </w:r>
    </w:p>
    <w:p w:rsidR="003F3435" w:rsidRDefault="0032493E">
      <w:pPr>
        <w:spacing w:line="480" w:lineRule="auto"/>
        <w:ind w:firstLine="1440"/>
        <w:jc w:val="both"/>
      </w:pPr>
      <w:r>
        <w:t xml:space="preserve">(2)</w:t>
      </w:r>
      <w:r xml:space="preserve">
        <w:t> </w:t>
      </w:r>
      <w:r xml:space="preserve">
        <w:t> </w:t>
      </w:r>
      <w:r>
        <w:t xml:space="preserve">conduct an investigation of the accusation.</w:t>
      </w:r>
    </w:p>
    <w:p w:rsidR="003F3435" w:rsidRDefault="0032493E">
      <w:pPr>
        <w:spacing w:line="480" w:lineRule="auto"/>
        <w:ind w:firstLine="720"/>
        <w:jc w:val="both"/>
      </w:pPr>
      <w:r>
        <w:t xml:space="preserve">(e)</w:t>
      </w:r>
      <w:r xml:space="preserve">
        <w:t> </w:t>
      </w:r>
      <w:r xml:space="preserve">
        <w:t> </w:t>
      </w:r>
      <w:r>
        <w:t xml:space="preserve">In this section, "sexual contact" means the following acts, if committed with the intent to arouse or gratify the sexual desire of any person:</w:t>
      </w:r>
    </w:p>
    <w:p w:rsidR="003F3435" w:rsidRDefault="0032493E">
      <w:pPr>
        <w:spacing w:line="480" w:lineRule="auto"/>
        <w:ind w:firstLine="1440"/>
        <w:jc w:val="both"/>
      </w:pPr>
      <w:r>
        <w:t xml:space="preserve">(1)</w:t>
      </w:r>
      <w:r xml:space="preserve">
        <w:t> </w:t>
      </w:r>
      <w:r xml:space="preserve">
        <w:t> </w:t>
      </w:r>
      <w:r>
        <w:t xml:space="preserve">any touching by an employee of a public or private primary or secondary school of the anus, breast, or any part of the genitals of:</w:t>
      </w:r>
    </w:p>
    <w:p w:rsidR="003F3435" w:rsidRDefault="0032493E">
      <w:pPr>
        <w:spacing w:line="480" w:lineRule="auto"/>
        <w:ind w:firstLine="2160"/>
        <w:jc w:val="both"/>
      </w:pPr>
      <w:r>
        <w:t xml:space="preserve">(A)</w:t>
      </w:r>
      <w:r xml:space="preserve">
        <w:t> </w:t>
      </w:r>
      <w:r xml:space="preserve">
        <w:t> </w:t>
      </w:r>
      <w:r>
        <w:t xml:space="preserve">an enrolled person described by Subsection (a)(1) or (a)(2)(A); or</w:t>
      </w:r>
    </w:p>
    <w:p w:rsidR="003F3435" w:rsidRDefault="0032493E">
      <w:pPr>
        <w:spacing w:line="480" w:lineRule="auto"/>
        <w:ind w:firstLine="2160"/>
        <w:jc w:val="both"/>
      </w:pPr>
      <w:r>
        <w:t xml:space="preserve">(B)</w:t>
      </w:r>
      <w:r xml:space="preserve">
        <w:t> </w:t>
      </w:r>
      <w:r xml:space="preserve">
        <w:t> </w:t>
      </w:r>
      <w:r>
        <w:t xml:space="preserve">a student participant described by Subsection (a)(2)(B); or</w:t>
      </w:r>
    </w:p>
    <w:p w:rsidR="003F3435" w:rsidRDefault="0032493E">
      <w:pPr>
        <w:spacing w:line="480" w:lineRule="auto"/>
        <w:ind w:firstLine="1440"/>
        <w:jc w:val="both"/>
      </w:pPr>
      <w:r>
        <w:t xml:space="preserve">(2)</w:t>
      </w:r>
      <w:r xml:space="preserve">
        <w:t> </w:t>
      </w:r>
      <w:r xml:space="preserve">
        <w:t> </w:t>
      </w:r>
      <w:r>
        <w:t xml:space="preserve">any touching of any part of the body of the enrolled person or student participant with the anus, breast, or any part of the genitals of the employee.</w:t>
      </w:r>
    </w:p>
    <w:p w:rsidR="003F3435" w:rsidRDefault="0032493E">
      <w:pPr>
        <w:spacing w:line="480" w:lineRule="auto"/>
        <w:jc w:val="both"/>
      </w:pPr>
      <w:r>
        <w:t xml:space="preserve">Added by Acts 2003, 78th Leg., ch. 224,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610 (H.B. </w:t>
      </w:r>
      <w:hyperlink w:docLocation="table" r:id="rId33">
        <w:r>
          <w:rPr>
            <w:rStyle w:val="Hyperlink"/>
          </w:rPr>
          <w:t>401</w:t>
        </w:r>
      </w:hyperlink>
      <w:r>
        <w:t xml:space="preserve">), Sec. 1, eff. September 1, 2007.</w:t>
      </w:r>
    </w:p>
    <w:p w:rsidR="003F3435" w:rsidRDefault="0032493E">
      <w:pPr>
        <w:spacing w:line="480" w:lineRule="auto"/>
        <w:ind w:firstLine="720"/>
        <w:jc w:val="both"/>
      </w:pPr>
      <w:r>
        <w:t xml:space="preserve">Acts 2007, 80th Leg., R.S., Ch. 772 (H.B. </w:t>
      </w:r>
      <w:hyperlink w:docLocation="table" r:id="rId34">
        <w:r>
          <w:rPr>
            <w:rStyle w:val="Hyperlink"/>
          </w:rPr>
          <w:t>3659</w:t>
        </w:r>
      </w:hyperlink>
      <w:r>
        <w:t xml:space="preserve">), Sec. 1, eff. September 1, 2007.</w:t>
      </w:r>
    </w:p>
    <w:p w:rsidR="003F3435" w:rsidRDefault="0032493E">
      <w:pPr>
        <w:spacing w:line="480" w:lineRule="auto"/>
        <w:ind w:firstLine="720"/>
        <w:jc w:val="both"/>
      </w:pPr>
      <w:r>
        <w:t xml:space="preserve">Acts 2009, 81st Leg., R.S., Ch. 260 (H.B. </w:t>
      </w:r>
      <w:hyperlink w:docLocation="table" r:id="rId35">
        <w:r>
          <w:rPr>
            <w:rStyle w:val="Hyperlink"/>
          </w:rPr>
          <w:t>549</w:t>
        </w:r>
      </w:hyperlink>
      <w:r>
        <w:t xml:space="preserve">), Sec. 2, eff. September 1, 2009.</w:t>
      </w:r>
    </w:p>
    <w:p w:rsidR="003F3435" w:rsidRDefault="0032493E">
      <w:pPr>
        <w:spacing w:line="480" w:lineRule="auto"/>
        <w:ind w:firstLine="720"/>
        <w:jc w:val="both"/>
      </w:pPr>
      <w:r>
        <w:t xml:space="preserve">Acts 2011, 82nd Leg., R.S., Ch. 761 (H.B. </w:t>
      </w:r>
      <w:hyperlink w:docLocation="table" r:id="rId36">
        <w:r>
          <w:rPr>
            <w:rStyle w:val="Hyperlink"/>
          </w:rPr>
          <w:t>1610</w:t>
        </w:r>
      </w:hyperlink>
      <w:r>
        <w:t xml:space="preserve">), Sec. 3, eff. September 1, 2011.</w:t>
      </w:r>
    </w:p>
    <w:p w:rsidR="003F3435" w:rsidRDefault="0032493E">
      <w:pPr>
        <w:spacing w:line="480" w:lineRule="auto"/>
        <w:ind w:firstLine="720"/>
        <w:jc w:val="both"/>
      </w:pPr>
      <w:r>
        <w:t xml:space="preserve">Acts 2017, 85th Leg., R.S., Ch. 178 (S.B. </w:t>
      </w:r>
      <w:hyperlink w:docLocation="table" r:id="rId37">
        <w:r>
          <w:rPr>
            <w:rStyle w:val="Hyperlink"/>
          </w:rPr>
          <w:t>7</w:t>
        </w:r>
      </w:hyperlink>
      <w:r>
        <w:t xml:space="preserve">), Sec. 1, eff. September 1, 2017.</w:t>
      </w:r>
    </w:p>
    <w:p w:rsidR="003F3435" w:rsidRDefault="0032493E">
      <w:pPr>
        <w:spacing w:line="480" w:lineRule="auto"/>
        <w:ind w:firstLine="720"/>
        <w:jc w:val="both"/>
      </w:pPr>
      <w:r>
        <w:t xml:space="preserve">Acts 2021, 87th Leg., R.S., Ch. 631 (H.B. </w:t>
      </w:r>
      <w:hyperlink w:docLocation="table" r:id="rId38">
        <w:r>
          <w:rPr>
            <w:rStyle w:val="Hyperlink"/>
          </w:rPr>
          <w:t>246</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21.15.</w:t>
      </w:r>
      <w:r xml:space="preserve">
        <w:t> </w:t>
      </w:r>
      <w:r xml:space="preserve">
        <w:t> </w:t>
      </w:r>
      <w:r>
        <w:t xml:space="preserve">INVASIVE VISUAL RECORDING.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"Female breast" means any portion of the female breast below the top of the areola.</w:t>
      </w:r>
    </w:p>
    <w:p w:rsidR="003F3435" w:rsidRDefault="0032493E">
      <w:pPr>
        <w:spacing w:line="480" w:lineRule="auto"/>
        <w:ind w:firstLine="1440"/>
        <w:jc w:val="both"/>
      </w:pPr>
      <w:r>
        <w:t xml:space="preserve">(2)</w:t>
      </w:r>
      <w:r xml:space="preserve">
        <w:t> </w:t>
      </w:r>
      <w:r xml:space="preserve">
        <w:t> </w:t>
      </w:r>
      <w:r>
        <w:t xml:space="preserve">"Intimate area" means the naked or clothed genitals, pubic area, anus, buttocks, or female breast of a person.</w:t>
      </w:r>
    </w:p>
    <w:p w:rsidR="003F3435" w:rsidRDefault="0032493E">
      <w:pPr>
        <w:spacing w:line="480" w:lineRule="auto"/>
        <w:ind w:firstLine="1440"/>
        <w:jc w:val="both"/>
      </w:pPr>
      <w:r>
        <w:t xml:space="preserve">(3)</w:t>
      </w:r>
      <w:r xml:space="preserve">
        <w:t> </w:t>
      </w:r>
      <w:r xml:space="preserve">
        <w:t> </w:t>
      </w:r>
      <w:r>
        <w:t xml:space="preserve">"Changing room" means a room or portioned area provided for or primarily used for the changing of clothing and includes dressing rooms, locker rooms, and swimwear changing areas.</w:t>
      </w:r>
    </w:p>
    <w:p w:rsidR="003F3435" w:rsidRDefault="0032493E">
      <w:pPr>
        <w:spacing w:line="480" w:lineRule="auto"/>
        <w:ind w:firstLine="1440"/>
        <w:jc w:val="both"/>
      </w:pPr>
      <w:r>
        <w:t xml:space="preserve">(3-a)</w:t>
      </w:r>
      <w:r xml:space="preserve">
        <w:t> </w:t>
      </w:r>
      <w:r xml:space="preserve">
        <w:t> </w:t>
      </w:r>
      <w:r>
        <w:t xml:space="preserve">"Place in which a person has a reasonable expectation of privacy" means a place in which a reasonable person would believe that the person could disrobe in privacy, without being concerned that the act of undressing would be photographed or visually recorded by another or that a visual image of the person undressing would be broadcasted or transmitted by another.</w:t>
      </w:r>
      <w:r xml:space="preserve">
        <w:t> </w:t>
      </w:r>
      <w:r xml:space="preserve">
        <w:t> </w:t>
      </w:r>
      <w:r>
        <w:t xml:space="preserve">The term includes a bathroom, bedroom, and changing room.</w:t>
      </w:r>
    </w:p>
    <w:p w:rsidR="003F3435" w:rsidRDefault="0032493E">
      <w:pPr>
        <w:spacing w:line="480" w:lineRule="auto"/>
        <w:ind w:firstLine="1440"/>
        <w:jc w:val="both"/>
      </w:pPr>
      <w:r>
        <w:t xml:space="preserve">(4)</w:t>
      </w:r>
      <w:r xml:space="preserve">
        <w:t> </w:t>
      </w:r>
      <w:r xml:space="preserve">
        <w:t> </w:t>
      </w:r>
      <w:r>
        <w:t xml:space="preserve">"Promote" has the meaning assigned by Section </w:t>
      </w:r>
      <w:r>
        <w:t xml:space="preserve">43.21</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without the other person's consent and with intent to invade the privacy of the other person, the person:</w:t>
      </w:r>
    </w:p>
    <w:p w:rsidR="003F3435" w:rsidRDefault="0032493E">
      <w:pPr>
        <w:spacing w:line="480" w:lineRule="auto"/>
        <w:ind w:firstLine="1440"/>
        <w:jc w:val="both"/>
      </w:pPr>
      <w:r>
        <w:t xml:space="preserve">(1)</w:t>
      </w:r>
      <w:r xml:space="preserve">
        <w:t> </w:t>
      </w:r>
      <w:r xml:space="preserve">
        <w:t> </w:t>
      </w:r>
      <w:r>
        <w:t xml:space="preserve">photographs or by videotape or other electronic means records, broadcasts, or transmits a visual image of an intimate area of another person if the other person has a reasonable expectation that the intimate area is not subject to public view;</w:t>
      </w:r>
    </w:p>
    <w:p w:rsidR="003F3435" w:rsidRDefault="0032493E">
      <w:pPr>
        <w:spacing w:line="480" w:lineRule="auto"/>
        <w:ind w:firstLine="1440"/>
        <w:jc w:val="both"/>
      </w:pPr>
      <w:r>
        <w:t xml:space="preserve">(2)</w:t>
      </w:r>
      <w:r xml:space="preserve">
        <w:t> </w:t>
      </w:r>
      <w:r xml:space="preserve">
        <w:t> </w:t>
      </w:r>
      <w:r>
        <w:t xml:space="preserve">photographs or by videotape or other electronic means records, broadcasts, or transmits a visual image of another person in a place in which a person has a reasonable expectation of privacy; or</w:t>
      </w:r>
    </w:p>
    <w:p w:rsidR="003F3435" w:rsidRDefault="0032493E">
      <w:pPr>
        <w:spacing w:line="480" w:lineRule="auto"/>
        <w:ind w:firstLine="1440"/>
        <w:jc w:val="both"/>
      </w:pPr>
      <w:r>
        <w:t xml:space="preserve">(3)</w:t>
      </w:r>
      <w:r xml:space="preserve">
        <w:t> </w:t>
      </w:r>
      <w:r xml:space="preserve">
        <w:t> </w:t>
      </w:r>
      <w:r>
        <w:t xml:space="preserve">knowing the character and content of the photograph, recording, broadcast, or transmission, promotes a photograph, recording, broadcast, or transmission described by Subdivision (1) or (2).</w:t>
      </w:r>
    </w:p>
    <w:p w:rsidR="003F3435" w:rsidRDefault="0032493E">
      <w:pPr>
        <w:spacing w:line="480" w:lineRule="auto"/>
        <w:ind w:firstLine="720"/>
        <w:jc w:val="both"/>
      </w:pPr>
      <w:r>
        <w:t xml:space="preserve">(c)</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(d)</w:t>
      </w:r>
      <w:r xml:space="preserve">
        <w:t> </w:t>
      </w:r>
      <w:r xml:space="preserve">
        <w:t> </w:t>
      </w:r>
      <w:r>
        <w:t xml:space="preserve">If conduct that constitutes an offense under this section also constitutes an offense under any other law, the actor may be prosecuted under this section or the other law.</w:t>
      </w:r>
    </w:p>
    <w:p w:rsidR="003F3435" w:rsidRDefault="0032493E">
      <w:pPr>
        <w:spacing w:line="480" w:lineRule="auto"/>
        <w:ind w:firstLine="720"/>
        <w:jc w:val="both"/>
      </w:pPr>
      <w:r>
        <w:t xml:space="preserve">(e)</w:t>
      </w:r>
      <w:r xml:space="preserve">
        <w:t> </w:t>
      </w:r>
      <w:r xml:space="preserve">
        <w:t> </w:t>
      </w:r>
      <w:r>
        <w:t xml:space="preserve">For purposes of Subsection (b)(2), a sign or signs posted indicating that the person is being photographed or that a visual image of the person is being recorded, broadcast, or transmitted is not sufficient to establish the person's consent under that subdivision.</w:t>
      </w:r>
    </w:p>
    <w:p w:rsidR="003F3435" w:rsidRDefault="0032493E">
      <w:pPr>
        <w:spacing w:line="480" w:lineRule="auto"/>
        <w:jc w:val="both"/>
      </w:pPr>
      <w:r>
        <w:t xml:space="preserve">Added by Acts 2001, 77th Leg., ch. 458, Sec. 1, eff. Sept. 1, 2001.  Amended by Acts 2003, 78th Leg., ch. 500,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306 (H.B. </w:t>
      </w:r>
      <w:hyperlink w:docLocation="table" r:id="rId39">
        <w:r>
          <w:rPr>
            <w:rStyle w:val="Hyperlink"/>
          </w:rPr>
          <w:t>1804</w:t>
        </w:r>
      </w:hyperlink>
      <w:r>
        <w:t xml:space="preserve">), Sec. 1, eff. September 1, 2007.</w:t>
      </w:r>
    </w:p>
    <w:p w:rsidR="003F3435" w:rsidRDefault="0032493E">
      <w:pPr>
        <w:spacing w:line="480" w:lineRule="auto"/>
        <w:ind w:firstLine="720"/>
        <w:jc w:val="both"/>
      </w:pPr>
      <w:r>
        <w:t xml:space="preserve">Acts 2015, 84th Leg., R.S., Ch. 955 (S.B. </w:t>
      </w:r>
      <w:hyperlink w:docLocation="table" r:id="rId40">
        <w:r>
          <w:rPr>
            <w:rStyle w:val="Hyperlink"/>
          </w:rPr>
          <w:t>1317</w:t>
        </w:r>
      </w:hyperlink>
      <w:r>
        <w:t xml:space="preserve">), Sec. 1, eff. June 18, 2015.</w:t>
      </w:r>
    </w:p>
    <w:p w:rsidR="003F3435" w:rsidRDefault="0032493E">
      <w:pPr>
        <w:spacing w:line="480" w:lineRule="auto"/>
        <w:ind w:firstLine="720"/>
        <w:jc w:val="both"/>
      </w:pPr>
      <w:r>
        <w:t xml:space="preserve">Acts 2015, 84th Leg., R.S., Ch. 955 (S.B. </w:t>
      </w:r>
      <w:hyperlink w:docLocation="table" r:id="rId41">
        <w:r>
          <w:rPr>
            <w:rStyle w:val="Hyperlink"/>
          </w:rPr>
          <w:t>1317</w:t>
        </w:r>
      </w:hyperlink>
      <w:r>
        <w:t xml:space="preserve">), Sec. 2, eff. June 18, 2015.</w:t>
      </w:r>
    </w:p>
    <w:p w:rsidR="003F3435" w:rsidRDefault="0032493E">
      <w:pPr>
        <w:spacing w:line="480" w:lineRule="auto"/>
        <w:ind w:firstLine="720"/>
        <w:jc w:val="both"/>
      </w:pPr>
      <w:r>
        <w:t xml:space="preserve">Acts 2025, 89th Leg., R.S., Ch. 248 (H.B. </w:t>
      </w:r>
      <w:hyperlink w:docLocation="table" r:id="rId42">
        <w:r>
          <w:rPr>
            <w:rStyle w:val="Hyperlink"/>
          </w:rPr>
          <w:t>1465</w:t>
        </w:r>
      </w:hyperlink>
      <w:r>
        <w:t xml:space="preserve">), Sec. 2, eff. September 1, 2025.</w:t>
      </w:r>
    </w:p>
    <w:p w:rsidR="003F3435" w:rsidRDefault="0032493E">
      <w:pPr>
        <w:spacing w:line="480" w:lineRule="auto"/>
        <w:ind w:firstLine="720"/>
        <w:jc w:val="both"/>
      </w:pPr>
      <w:r>
        <w:t xml:space="preserve">Acts 2025, 89th Leg., R.S., Ch. 248 (H.B. </w:t>
      </w:r>
      <w:hyperlink w:docLocation="table" r:id="rId43">
        <w:r>
          <w:rPr>
            <w:rStyle w:val="Hyperlink"/>
          </w:rPr>
          <w:t>1465</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21.16.</w:t>
      </w:r>
      <w:r xml:space="preserve">
        <w:t> </w:t>
      </w:r>
      <w:r xml:space="preserve">
        <w:t> </w:t>
      </w:r>
      <w:r>
        <w:t xml:space="preserve">UNLAWFUL DISCLOSURE OR PROMOTION OF INTIMATE VISUAL MATERIAL.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"Intimate parts" means the naked genitals, pubic area, anus, buttocks, or female nipple of a person.</w:t>
      </w:r>
    </w:p>
    <w:p w:rsidR="003F3435" w:rsidRDefault="0032493E">
      <w:pPr>
        <w:spacing w:line="480" w:lineRule="auto"/>
        <w:ind w:firstLine="1440"/>
        <w:jc w:val="both"/>
      </w:pPr>
      <w:r>
        <w:t xml:space="preserve">(2)</w:t>
      </w:r>
      <w:r xml:space="preserve">
        <w:t> </w:t>
      </w:r>
      <w:r xml:space="preserve">
        <w:t> </w:t>
      </w:r>
      <w:r>
        <w:t xml:space="preserve">"Promote" means to procure, manufacture, issue, sell, give, provide, lend, mail, deliver, transfer, transmit, publish, distribute, circulate, disseminate, present, exhibit, or advertise or to offer or agree to do any of the above.</w:t>
      </w:r>
    </w:p>
    <w:p w:rsidR="003F3435" w:rsidRDefault="0032493E">
      <w:pPr>
        <w:spacing w:line="480" w:lineRule="auto"/>
        <w:ind w:firstLine="1440"/>
        <w:jc w:val="both"/>
      </w:pPr>
      <w:r>
        <w:t xml:space="preserve">(3)</w:t>
      </w:r>
      <w:r xml:space="preserve">
        <w:t> </w:t>
      </w:r>
      <w:r xml:space="preserve">
        <w:t> </w:t>
      </w:r>
      <w:r>
        <w:t xml:space="preserve">"Sexual conduct" means sexual contact, actual or simulated sexual intercourse, deviate sexual intercourse, sexual bestiality, masturbation, or sadomasochistic abuse.</w:t>
      </w:r>
    </w:p>
    <w:p w:rsidR="003F3435" w:rsidRDefault="0032493E">
      <w:pPr>
        <w:spacing w:line="480" w:lineRule="auto"/>
        <w:ind w:firstLine="1440"/>
        <w:jc w:val="both"/>
      </w:pPr>
      <w:r>
        <w:t xml:space="preserve">(4)</w:t>
      </w:r>
      <w:r xml:space="preserve">
        <w:t> </w:t>
      </w:r>
      <w:r xml:space="preserve">
        <w:t> </w:t>
      </w:r>
      <w:r>
        <w:t xml:space="preserve">"Simulated" means the explicit depiction of sexual conduct that creates the appearance of actual sexual conduct and during which a person engaging in the conduct exhibits any uncovered portion of the breasts, genitals, or buttocks.</w:t>
      </w:r>
    </w:p>
    <w:p w:rsidR="003F3435" w:rsidRDefault="0032493E">
      <w:pPr>
        <w:spacing w:line="480" w:lineRule="auto"/>
        <w:ind w:firstLine="1440"/>
        <w:jc w:val="both"/>
      </w:pPr>
      <w:r>
        <w:t xml:space="preserve">(5)</w:t>
      </w:r>
      <w:r xml:space="preserve">
        <w:t> </w:t>
      </w:r>
      <w:r xml:space="preserve">
        <w:t> </w:t>
      </w:r>
      <w:r>
        <w:t xml:space="preserve">"Visual material" means:</w:t>
      </w:r>
    </w:p>
    <w:p w:rsidR="003F3435" w:rsidRDefault="0032493E">
      <w:pPr>
        <w:spacing w:line="480" w:lineRule="auto"/>
        <w:ind w:firstLine="2160"/>
        <w:jc w:val="both"/>
      </w:pPr>
      <w:r>
        <w:t xml:space="preserve">(A)</w:t>
      </w:r>
      <w:r xml:space="preserve">
        <w:t> </w:t>
      </w:r>
      <w:r xml:space="preserve">
        <w:t> </w:t>
      </w:r>
      <w:r>
        <w:t xml:space="preserve">any film, photograph, videotape, negative, or slide or any photographic reproduction that contains or incorporates in any manner any film, photograph, videotape, negative, or slide; or</w:t>
      </w:r>
    </w:p>
    <w:p w:rsidR="003F3435" w:rsidRDefault="0032493E">
      <w:pPr>
        <w:spacing w:line="480" w:lineRule="auto"/>
        <w:ind w:firstLine="2160"/>
        <w:jc w:val="both"/>
      </w:pPr>
      <w:r>
        <w:t xml:space="preserve">(B)</w:t>
      </w:r>
      <w:r xml:space="preserve">
        <w:t> </w:t>
      </w:r>
      <w:r xml:space="preserve">
        <w:t> </w:t>
      </w:r>
      <w:r>
        <w:t xml:space="preserve">any disk, diskette, or other physical medium, or a file in any digital format, that allows an image to be displayed on a computer or other video screen and any image transmitted to a computer or other video screen by telephone line, cable, satellite transmission, or other method.</w:t>
      </w:r>
    </w:p>
    <w:p w:rsidR="003F3435" w:rsidRDefault="0032493E">
      <w:pPr>
        <w:spacing w:line="480" w:lineRule="auto"/>
        <w:ind w:firstLine="720"/>
        <w:jc w:val="both"/>
      </w:pPr>
      <w:r>
        <w:t xml:space="preserve">(b)</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without the effective consent of the depicted person and with the intent to harm that person, the person discloses visual material depicting another person with the person's intimate parts exposed or engaged in sexual conduct;</w:t>
      </w:r>
    </w:p>
    <w:p w:rsidR="003F3435" w:rsidRDefault="0032493E">
      <w:pPr>
        <w:spacing w:line="480" w:lineRule="auto"/>
        <w:ind w:firstLine="1440"/>
        <w:jc w:val="both"/>
      </w:pPr>
      <w:r>
        <w:t xml:space="preserve">(2)</w:t>
      </w:r>
      <w:r xml:space="preserve">
        <w:t> </w:t>
      </w:r>
      <w:r xml:space="preserve">
        <w:t> </w:t>
      </w:r>
      <w:r>
        <w:t xml:space="preserve">at the time of the disclosure, the person knows or has reason to believe that the visual material was obtained by the person or created under circumstances in which the depicted person had a reasonable expectation that the visual material would remain private;</w:t>
      </w:r>
    </w:p>
    <w:p w:rsidR="003F3435" w:rsidRDefault="0032493E">
      <w:pPr>
        <w:spacing w:line="480" w:lineRule="auto"/>
        <w:ind w:firstLine="1440"/>
        <w:jc w:val="both"/>
      </w:pPr>
      <w:r>
        <w:t xml:space="preserve">(3)</w:t>
      </w:r>
      <w:r xml:space="preserve">
        <w:t> </w:t>
      </w:r>
      <w:r xml:space="preserve">
        <w:t> </w:t>
      </w:r>
      <w:r>
        <w:t xml:space="preserve">the disclosure of the visual material causes harm to the depicted person; and</w:t>
      </w:r>
    </w:p>
    <w:p w:rsidR="003F3435" w:rsidRDefault="0032493E">
      <w:pPr>
        <w:spacing w:line="480" w:lineRule="auto"/>
        <w:ind w:firstLine="1440"/>
        <w:jc w:val="both"/>
      </w:pPr>
      <w:r>
        <w:t xml:space="preserve">(4)</w:t>
      </w:r>
      <w:r xml:space="preserve">
        <w:t> </w:t>
      </w:r>
      <w:r xml:space="preserve">
        <w:t> </w:t>
      </w:r>
      <w:r>
        <w:t xml:space="preserve">the disclosure of the visual material reveals the identity of the depicted person in any manner, including through:</w:t>
      </w:r>
    </w:p>
    <w:p w:rsidR="003F3435" w:rsidRDefault="0032493E">
      <w:pPr>
        <w:spacing w:line="480" w:lineRule="auto"/>
        <w:ind w:firstLine="2160"/>
        <w:jc w:val="both"/>
      </w:pPr>
      <w:r>
        <w:t xml:space="preserve">(A)</w:t>
      </w:r>
      <w:r xml:space="preserve">
        <w:t> </w:t>
      </w:r>
      <w:r xml:space="preserve">
        <w:t> </w:t>
      </w:r>
      <w:r>
        <w:t xml:space="preserve">any accompanying or subsequent information or material related to the visual material; or</w:t>
      </w:r>
    </w:p>
    <w:p w:rsidR="003F3435" w:rsidRDefault="0032493E">
      <w:pPr>
        <w:spacing w:line="480" w:lineRule="auto"/>
        <w:ind w:firstLine="2160"/>
        <w:jc w:val="both"/>
      </w:pPr>
      <w:r>
        <w:t xml:space="preserve">(B)</w:t>
      </w:r>
      <w:r xml:space="preserve">
        <w:t> </w:t>
      </w:r>
      <w:r xml:space="preserve">
        <w:t> </w:t>
      </w:r>
      <w:r>
        <w:t xml:space="preserve">information or material provided by a third party in response to the disclosure of the visual material.</w:t>
      </w:r>
    </w:p>
    <w:p w:rsidR="003F3435" w:rsidRDefault="0032493E">
      <w:pPr>
        <w:spacing w:line="480" w:lineRule="auto"/>
        <w:ind w:firstLine="720"/>
        <w:jc w:val="both"/>
      </w:pPr>
      <w:r>
        <w:t xml:space="preserve">(c)</w:t>
      </w:r>
      <w:r xml:space="preserve">
        <w:t> </w:t>
      </w:r>
      <w:r xml:space="preserve">
        <w:t> </w:t>
      </w:r>
      <w:r>
        <w:t xml:space="preserve">A person commits an offense if the person intentionally threatens to disclose, without the consent of the depicted person, visual material depicting another person with the person's intimate parts exposed or engaged in sexual conduct and the actor makes the threat to obtain a benefit:</w:t>
      </w:r>
    </w:p>
    <w:p w:rsidR="003F3435" w:rsidRDefault="0032493E">
      <w:pPr>
        <w:spacing w:line="480" w:lineRule="auto"/>
        <w:ind w:firstLine="1440"/>
        <w:jc w:val="both"/>
      </w:pPr>
      <w:r>
        <w:t xml:space="preserve">(1)</w:t>
      </w:r>
      <w:r xml:space="preserve">
        <w:t> </w:t>
      </w:r>
      <w:r xml:space="preserve">
        <w:t> </w:t>
      </w:r>
      <w:r>
        <w:t xml:space="preserve">in return for not making the disclosure; or </w:t>
      </w:r>
    </w:p>
    <w:p w:rsidR="003F3435" w:rsidRDefault="0032493E">
      <w:pPr>
        <w:spacing w:line="480" w:lineRule="auto"/>
        <w:ind w:firstLine="1440"/>
        <w:jc w:val="both"/>
      </w:pPr>
      <w:r>
        <w:t xml:space="preserve">(2)</w:t>
      </w:r>
      <w:r xml:space="preserve">
        <w:t> </w:t>
      </w:r>
      <w:r xml:space="preserve">
        <w:t> </w:t>
      </w:r>
      <w:r>
        <w:t xml:space="preserve">in connection with the threatened disclosure.</w:t>
      </w:r>
    </w:p>
    <w:p w:rsidR="003F3435" w:rsidRDefault="0032493E">
      <w:pPr>
        <w:spacing w:line="480" w:lineRule="auto"/>
        <w:ind w:firstLine="720"/>
        <w:jc w:val="both"/>
      </w:pPr>
      <w:r>
        <w:t xml:space="preserve">(d)</w:t>
      </w:r>
      <w:r xml:space="preserve">
        <w:t> </w:t>
      </w:r>
      <w:r xml:space="preserve">
        <w:t> </w:t>
      </w:r>
      <w:r>
        <w:t xml:space="preserve">A person commits an offense if, knowing the character and content of the visual material, the person promotes visual material described by Subsection (b) on an Internet website or other forum for publication that is owned or operated by the person.</w:t>
      </w:r>
    </w:p>
    <w:p w:rsidR="003F3435" w:rsidRDefault="0032493E">
      <w:pPr>
        <w:spacing w:line="480" w:lineRule="auto"/>
        <w:ind w:firstLine="720"/>
        <w:jc w:val="both"/>
      </w:pPr>
      <w:r>
        <w:t xml:space="preserve">(e)</w:t>
      </w:r>
      <w:r xml:space="preserve">
        <w:t> </w:t>
      </w:r>
      <w:r xml:space="preserve">
        <w:t> </w:t>
      </w:r>
      <w:r>
        <w:t xml:space="preserve">It is not a defense to prosecution under this section that the depicted person:</w:t>
      </w:r>
    </w:p>
    <w:p w:rsidR="003F3435" w:rsidRDefault="0032493E">
      <w:pPr>
        <w:spacing w:line="480" w:lineRule="auto"/>
        <w:ind w:firstLine="1440"/>
        <w:jc w:val="both"/>
      </w:pPr>
      <w:r>
        <w:t xml:space="preserve">(1)</w:t>
      </w:r>
      <w:r xml:space="preserve">
        <w:t> </w:t>
      </w:r>
      <w:r xml:space="preserve">
        <w:t> </w:t>
      </w:r>
      <w:r>
        <w:t xml:space="preserve">created or consented to the creation of the visual material; or </w:t>
      </w:r>
    </w:p>
    <w:p w:rsidR="003F3435" w:rsidRDefault="0032493E">
      <w:pPr>
        <w:spacing w:line="480" w:lineRule="auto"/>
        <w:ind w:firstLine="1440"/>
        <w:jc w:val="both"/>
      </w:pPr>
      <w:r>
        <w:t xml:space="preserve">(2)</w:t>
      </w:r>
      <w:r xml:space="preserve">
        <w:t> </w:t>
      </w:r>
      <w:r xml:space="preserve">
        <w:t> </w:t>
      </w:r>
      <w:r>
        <w:t xml:space="preserve">voluntarily transmitted the visual material to the actor.</w:t>
      </w:r>
    </w:p>
    <w:p w:rsidR="003F3435" w:rsidRDefault="0032493E">
      <w:pPr>
        <w:spacing w:line="480" w:lineRule="auto"/>
        <w:ind w:firstLine="720"/>
        <w:jc w:val="both"/>
      </w:pPr>
      <w:r>
        <w:t xml:space="preserve">(f)</w:t>
      </w:r>
      <w:r xml:space="preserve">
        <w:t> </w:t>
      </w:r>
      <w:r xml:space="preserve">
        <w:t> </w:t>
      </w:r>
      <w:r>
        <w:t xml:space="preserve">It is an affirmative defense to prosecution under Subsection (b) or (d) that:</w:t>
      </w:r>
    </w:p>
    <w:p w:rsidR="003F3435" w:rsidRDefault="0032493E">
      <w:pPr>
        <w:spacing w:line="480" w:lineRule="auto"/>
        <w:ind w:firstLine="1440"/>
        <w:jc w:val="both"/>
      </w:pPr>
      <w:r>
        <w:t xml:space="preserve">(1)</w:t>
      </w:r>
      <w:r xml:space="preserve">
        <w:t> </w:t>
      </w:r>
      <w:r xml:space="preserve">
        <w:t> </w:t>
      </w:r>
      <w:r>
        <w:t xml:space="preserve">the disclosure or promotion is made in the course of:</w:t>
      </w:r>
    </w:p>
    <w:p w:rsidR="003F3435" w:rsidRDefault="0032493E">
      <w:pPr>
        <w:spacing w:line="480" w:lineRule="auto"/>
        <w:ind w:firstLine="2160"/>
        <w:jc w:val="both"/>
      </w:pPr>
      <w:r>
        <w:t xml:space="preserve">(A)</w:t>
      </w:r>
      <w:r xml:space="preserve">
        <w:t> </w:t>
      </w:r>
      <w:r xml:space="preserve">
        <w:t> </w:t>
      </w:r>
      <w:r>
        <w:t xml:space="preserve">lawful and common practices of law enforcement or medical treatment;</w:t>
      </w:r>
    </w:p>
    <w:p w:rsidR="003F3435" w:rsidRDefault="0032493E">
      <w:pPr>
        <w:spacing w:line="480" w:lineRule="auto"/>
        <w:ind w:firstLine="2160"/>
        <w:jc w:val="both"/>
      </w:pPr>
      <w:r>
        <w:t xml:space="preserve">(B)</w:t>
      </w:r>
      <w:r xml:space="preserve">
        <w:t> </w:t>
      </w:r>
      <w:r xml:space="preserve">
        <w:t> </w:t>
      </w:r>
      <w:r>
        <w:t xml:space="preserve">reporting unlawful activity; or</w:t>
      </w:r>
    </w:p>
    <w:p w:rsidR="003F3435" w:rsidRDefault="0032493E">
      <w:pPr>
        <w:spacing w:line="480" w:lineRule="auto"/>
        <w:ind w:firstLine="2160"/>
        <w:jc w:val="both"/>
      </w:pPr>
      <w:r>
        <w:t xml:space="preserve">(C)</w:t>
      </w:r>
      <w:r xml:space="preserve">
        <w:t> </w:t>
      </w:r>
      <w:r xml:space="preserve">
        <w:t> </w:t>
      </w:r>
      <w:r>
        <w:t xml:space="preserve">a legal proceeding, if the disclosure or promotion is permitted or required by law;</w:t>
      </w:r>
    </w:p>
    <w:p w:rsidR="003F3435" w:rsidRDefault="0032493E">
      <w:pPr>
        <w:spacing w:line="480" w:lineRule="auto"/>
        <w:ind w:firstLine="1440"/>
        <w:jc w:val="both"/>
      </w:pPr>
      <w:r>
        <w:t xml:space="preserve">(2)</w:t>
      </w:r>
      <w:r xml:space="preserve">
        <w:t> </w:t>
      </w:r>
      <w:r xml:space="preserve">
        <w:t> </w:t>
      </w:r>
      <w:r>
        <w:t xml:space="preserve">the disclosure or promotion consists of visual material depicting in a public or commercial setting only a person's voluntary exposure of:</w:t>
      </w:r>
    </w:p>
    <w:p w:rsidR="003F3435" w:rsidRDefault="0032493E">
      <w:pPr>
        <w:spacing w:line="480" w:lineRule="auto"/>
        <w:ind w:firstLine="2160"/>
        <w:jc w:val="both"/>
      </w:pPr>
      <w:r>
        <w:t xml:space="preserve">(A)</w:t>
      </w:r>
      <w:r xml:space="preserve">
        <w:t> </w:t>
      </w:r>
      <w:r xml:space="preserve">
        <w:t> </w:t>
      </w:r>
      <w:r>
        <w:t xml:space="preserve">the person's intimate parts; or</w:t>
      </w:r>
    </w:p>
    <w:p w:rsidR="003F3435" w:rsidRDefault="0032493E">
      <w:pPr>
        <w:spacing w:line="480" w:lineRule="auto"/>
        <w:ind w:firstLine="2160"/>
        <w:jc w:val="both"/>
      </w:pPr>
      <w:r>
        <w:t xml:space="preserve">(B)</w:t>
      </w:r>
      <w:r xml:space="preserve">
        <w:t> </w:t>
      </w:r>
      <w:r xml:space="preserve">
        <w:t> </w:t>
      </w:r>
      <w:r>
        <w:t xml:space="preserve">the person engaging in sexual conduct; or</w:t>
      </w:r>
    </w:p>
    <w:p w:rsidR="003F3435" w:rsidRDefault="0032493E">
      <w:pPr>
        <w:spacing w:line="480" w:lineRule="auto"/>
        <w:ind w:firstLine="1440"/>
        <w:jc w:val="both"/>
      </w:pPr>
      <w:r>
        <w:t xml:space="preserve">(3)</w:t>
      </w:r>
      <w:r xml:space="preserve">
        <w:t> </w:t>
      </w:r>
      <w:r xml:space="preserve">
        <w:t> </w:t>
      </w:r>
      <w:r>
        <w:t xml:space="preserve">the actor is an interactive computer service, as defined by 47 U.S.C. Section 230, and the disclosure or promotion consists of visual material provided by another person.</w:t>
      </w:r>
    </w:p>
    <w:p w:rsidR="003F3435" w:rsidRDefault="0032493E">
      <w:pPr>
        <w:spacing w:line="480" w:lineRule="auto"/>
        <w:ind w:firstLine="720"/>
        <w:jc w:val="both"/>
      </w:pPr>
      <w:r>
        <w:t xml:space="preserve">(g)</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(h)</w:t>
      </w:r>
      <w:r xml:space="preserve">
        <w:t> </w:t>
      </w:r>
      <w:r xml:space="preserve">
        <w:t> </w:t>
      </w:r>
      <w:r>
        <w:t xml:space="preserve">If conduct that constitutes an offense under this section also constitutes an offense under another law, the actor may be prosecuted under this section, the other law, or both.</w:t>
      </w:r>
    </w:p>
    <w:p w:rsidR="003F3435" w:rsidRDefault="0032493E">
      <w:pPr>
        <w:spacing w:line="480" w:lineRule="auto"/>
        <w:jc w:val="both"/>
      </w:pPr>
      <w:r>
        <w:t xml:space="preserve">Added by Acts 2015, 84th Leg., R.S., Ch. 852 (S.B. </w:t>
      </w:r>
      <w:hyperlink w:docLocation="table" r:id="rId44">
        <w:r>
          <w:rPr>
            <w:rStyle w:val="Hyperlink"/>
          </w:rPr>
          <w:t>1135</w:t>
        </w:r>
      </w:hyperlink>
      <w:r>
        <w:t xml:space="preserve">), Sec. 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858 (H.B. </w:t>
      </w:r>
      <w:hyperlink w:docLocation="table" r:id="rId45">
        <w:r>
          <w:rPr>
            <w:rStyle w:val="Hyperlink"/>
          </w:rPr>
          <w:t>2552</w:t>
        </w:r>
      </w:hyperlink>
      <w:r>
        <w:t xml:space="preserve">), Sec. 16(b), eff. September 1, 2017.</w:t>
      </w:r>
    </w:p>
    <w:p w:rsidR="003F3435" w:rsidRDefault="0032493E">
      <w:pPr>
        <w:spacing w:line="480" w:lineRule="auto"/>
        <w:ind w:firstLine="720"/>
        <w:jc w:val="both"/>
      </w:pPr>
      <w:r>
        <w:t xml:space="preserve">Acts 2019, 86th Leg., R.S., Ch. 1354 (H.B. </w:t>
      </w:r>
      <w:hyperlink w:docLocation="table" r:id="rId46">
        <w:r>
          <w:rPr>
            <w:rStyle w:val="Hyperlink"/>
          </w:rPr>
          <w:t>98</w:t>
        </w:r>
      </w:hyperlink>
      <w:r>
        <w:t xml:space="preserve">), Sec. 2, eff. September 1, 2019.</w:t>
      </w:r>
    </w:p>
    <w:p w:rsidR="003F3435" w:rsidRDefault="0032493E">
      <w:pPr>
        <w:spacing w:line="480" w:lineRule="auto"/>
        <w:ind w:firstLine="720"/>
        <w:jc w:val="both"/>
      </w:pPr>
      <w:r>
        <w:t xml:space="preserve">Acts 2025, 89th Leg., R.S., Ch. 847 (S.B. </w:t>
      </w:r>
      <w:hyperlink w:docLocation="table" r:id="rId47">
        <w:r>
          <w:rPr>
            <w:rStyle w:val="Hyperlink"/>
          </w:rPr>
          <w:t>1621</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21.165.</w:t>
      </w:r>
      <w:r xml:space="preserve">
        <w:t> </w:t>
      </w:r>
      <w:r xml:space="preserve">
        <w:t> </w:t>
      </w:r>
      <w:r>
        <w:t xml:space="preserve">UNLAWFUL PRODUCTION OR DISTRIBUTION OF CERTAIN SEXUALLY EXPLICIT MEDIA.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"Deep fake media" means a visual depiction created or altered through the use of software, machine learning, artificial intelligence, or any other computer-generated or technological means, including by adapting, modifying, manipulating, or altering an authentic visual depiction manually or through an automated process, that appears to a reasonable person to depict a real person, indistinguishable from an authentic visual depiction of the real person, performing an action that did not occur in reality.</w:t>
      </w:r>
    </w:p>
    <w:p w:rsidR="003F3435" w:rsidRDefault="0032493E">
      <w:pPr>
        <w:spacing w:line="480" w:lineRule="auto"/>
        <w:ind w:firstLine="1440"/>
        <w:jc w:val="both"/>
      </w:pPr>
      <w:r>
        <w:t xml:space="preserve">(2)</w:t>
      </w:r>
      <w:r xml:space="preserve">
        <w:t> </w:t>
      </w:r>
      <w:r xml:space="preserve">
        <w:t> </w:t>
      </w:r>
      <w:r>
        <w:t xml:space="preserve">"Intimate parts" and "sexual conduct" have the meanings assigned by Section </w:t>
      </w:r>
      <w:r>
        <w:t xml:space="preserve">21.16</w:t>
      </w:r>
      <w:r>
        <w:t xml:space="preserve">.</w:t>
      </w:r>
    </w:p>
    <w:p w:rsidR="003F3435" w:rsidRDefault="0032493E">
      <w:pPr>
        <w:spacing w:line="480" w:lineRule="auto"/>
        <w:ind w:firstLine="1440"/>
        <w:jc w:val="both"/>
      </w:pPr>
      <w:r>
        <w:t xml:space="preserve">(3)</w:t>
      </w:r>
      <w:r xml:space="preserve">
        <w:t> </w:t>
      </w:r>
      <w:r xml:space="preserve">
        <w:t> </w:t>
      </w:r>
      <w:r>
        <w:t xml:space="preserve">"Visual depiction" means a photograph, motion picture film, videotape, digital image or video, or other visual recording.</w:t>
      </w:r>
    </w:p>
    <w:p w:rsidR="003F3435" w:rsidRDefault="0032493E">
      <w:pPr>
        <w:spacing w:line="480" w:lineRule="auto"/>
        <w:ind w:firstLine="720"/>
        <w:jc w:val="both"/>
      </w:pPr>
      <w:r>
        <w:t xml:space="preserve">(b)</w:t>
      </w:r>
      <w:r xml:space="preserve">
        <w:t> </w:t>
      </w:r>
      <w:r xml:space="preserve">
        <w:t> </w:t>
      </w:r>
      <w:r>
        <w:t xml:space="preserve">A person commits an offense if, without the effective consent of the person appearing to be depicted, the person knowingly produces or distributes by electronic means deep fake media that appears to depict the person:</w:t>
      </w:r>
    </w:p>
    <w:p w:rsidR="003F3435" w:rsidRDefault="0032493E">
      <w:pPr>
        <w:spacing w:line="480" w:lineRule="auto"/>
        <w:ind w:firstLine="1440"/>
        <w:jc w:val="both"/>
      </w:pPr>
      <w:r>
        <w:t xml:space="preserve">(1)</w:t>
      </w:r>
      <w:r xml:space="preserve">
        <w:t> </w:t>
      </w:r>
      <w:r xml:space="preserve">
        <w:t> </w:t>
      </w:r>
      <w:r>
        <w:t xml:space="preserve">with visible computer-generated intimate parts or with the visible intimate parts of another human being as the intimate parts of the person; or</w:t>
      </w:r>
    </w:p>
    <w:p w:rsidR="003F3435" w:rsidRDefault="0032493E">
      <w:pPr>
        <w:spacing w:line="480" w:lineRule="auto"/>
        <w:ind w:firstLine="1440"/>
        <w:jc w:val="both"/>
      </w:pPr>
      <w:r>
        <w:t xml:space="preserve">(2)</w:t>
      </w:r>
      <w:r xml:space="preserve">
        <w:t> </w:t>
      </w:r>
      <w:r xml:space="preserve">
        <w:t> </w:t>
      </w:r>
      <w:r>
        <w:t xml:space="preserve">engaging in sexual conduct in which the person did not engage.</w:t>
      </w:r>
    </w:p>
    <w:p w:rsidR="003F3435" w:rsidRDefault="0032493E">
      <w:pPr>
        <w:spacing w:line="480" w:lineRule="auto"/>
        <w:ind w:firstLine="720"/>
        <w:jc w:val="both"/>
      </w:pPr>
      <w:r>
        <w:t xml:space="preserve">(b-1)</w:t>
      </w:r>
      <w:r xml:space="preserve">
        <w:t> </w:t>
      </w:r>
      <w:r xml:space="preserve">
        <w:t> </w:t>
      </w:r>
      <w:r>
        <w:t xml:space="preserve">A person commits an offense if the person intentionally threatens to produce or distribute deep fake media with the intent to coerce, extort, harass, or intimidate another person.</w:t>
      </w:r>
    </w:p>
    <w:p w:rsidR="003F3435" w:rsidRDefault="0032493E">
      <w:pPr>
        <w:spacing w:line="480" w:lineRule="auto"/>
        <w:ind w:firstLine="720"/>
        <w:jc w:val="both"/>
      </w:pPr>
      <w:r>
        <w:t xml:space="preserve">(b-2)</w:t>
      </w:r>
      <w:r xml:space="preserve">
        <w:t> </w:t>
      </w:r>
      <w:r xml:space="preserve">
        <w:t> </w:t>
      </w:r>
      <w:r>
        <w:t xml:space="preserve">Consent required by Subsection (b) is valid only if the person appearing to be depicted knowingly and voluntarily signed a written agreement that was drafted in plain language. The agreement must include:</w:t>
      </w:r>
    </w:p>
    <w:p w:rsidR="003F3435" w:rsidRDefault="0032493E">
      <w:pPr>
        <w:spacing w:line="480" w:lineRule="auto"/>
        <w:ind w:firstLine="1440"/>
        <w:jc w:val="both"/>
      </w:pPr>
      <w:r>
        <w:t xml:space="preserve">(1)</w:t>
      </w:r>
      <w:r xml:space="preserve">
        <w:t> </w:t>
      </w:r>
      <w:r xml:space="preserve">
        <w:t> </w:t>
      </w:r>
      <w:r>
        <w:t xml:space="preserve">a general description of the deep fake media; and</w:t>
      </w:r>
    </w:p>
    <w:p w:rsidR="003F3435" w:rsidRDefault="0032493E">
      <w:pPr>
        <w:spacing w:line="480" w:lineRule="auto"/>
        <w:ind w:firstLine="1440"/>
        <w:jc w:val="both"/>
      </w:pPr>
      <w:r>
        <w:t xml:space="preserve">(2)</w:t>
      </w:r>
      <w:r xml:space="preserve">
        <w:t> </w:t>
      </w:r>
      <w:r xml:space="preserve">
        <w:t> </w:t>
      </w:r>
      <w:r>
        <w:t xml:space="preserve">if applicable, the audiovisual work into which the deep fake media will be incorporated.</w:t>
      </w:r>
    </w:p>
    <w:p w:rsidR="003F3435" w:rsidRDefault="0032493E">
      <w:pPr>
        <w:spacing w:line="480" w:lineRule="auto"/>
        <w:ind w:firstLine="720"/>
        <w:jc w:val="both"/>
      </w:pPr>
      <w:r>
        <w:t xml:space="preserve">(c)</w:t>
      </w:r>
      <w:r xml:space="preserve">
        <w:t> </w:t>
      </w:r>
      <w:r xml:space="preserve">
        <w:t> </w:t>
      </w:r>
      <w:r>
        <w:t xml:space="preserve">An offense under Subsection (b) is a Class A misdemeanor, except that the offense is a felony of the third degree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actor has been previously convicted of an offense under this section; or</w:t>
      </w:r>
    </w:p>
    <w:p w:rsidR="003F3435" w:rsidRDefault="0032493E">
      <w:pPr>
        <w:spacing w:line="480" w:lineRule="auto"/>
        <w:ind w:firstLine="1440"/>
        <w:jc w:val="both"/>
      </w:pPr>
      <w:r>
        <w:t xml:space="preserve">(2)</w:t>
      </w:r>
      <w:r xml:space="preserve">
        <w:t> </w:t>
      </w:r>
      <w:r xml:space="preserve">
        <w:t> </w:t>
      </w:r>
      <w:r>
        <w:t xml:space="preserve">the person appearing to be depicted is younger than 18 years of age.</w:t>
      </w:r>
    </w:p>
    <w:p w:rsidR="003F3435" w:rsidRDefault="0032493E">
      <w:pPr>
        <w:spacing w:line="480" w:lineRule="auto"/>
        <w:ind w:firstLine="720"/>
        <w:jc w:val="both"/>
      </w:pPr>
      <w:r>
        <w:t xml:space="preserve">(c-1)</w:t>
      </w:r>
      <w:r xml:space="preserve">
        <w:t> </w:t>
      </w:r>
      <w:r xml:space="preserve">
        <w:t> </w:t>
      </w:r>
      <w:r>
        <w:t xml:space="preserve">An offense under Subsection (b-1) is a Class B misdemeanor, except that the offense is a Class A misdemeanor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actor has been previously convicted of an offense under this section; or</w:t>
      </w:r>
    </w:p>
    <w:p w:rsidR="003F3435" w:rsidRDefault="0032493E">
      <w:pPr>
        <w:spacing w:line="480" w:lineRule="auto"/>
        <w:ind w:firstLine="1440"/>
        <w:jc w:val="both"/>
      </w:pPr>
      <w:r>
        <w:t xml:space="preserve">(2)</w:t>
      </w:r>
      <w:r xml:space="preserve">
        <w:t> </w:t>
      </w:r>
      <w:r xml:space="preserve">
        <w:t> </w:t>
      </w:r>
      <w:r>
        <w:t xml:space="preserve">the actor threatened to produce or distribute deep fake media appearing to depict a person younger than 18 years of age.</w:t>
      </w:r>
    </w:p>
    <w:p w:rsidR="003F3435" w:rsidRDefault="0032493E">
      <w:pPr>
        <w:spacing w:line="480" w:lineRule="auto"/>
        <w:ind w:firstLine="720"/>
        <w:jc w:val="both"/>
      </w:pPr>
      <w:r>
        <w:t xml:space="preserve">(c-2)</w:t>
      </w:r>
      <w:r xml:space="preserve">
        <w:t> </w:t>
      </w:r>
      <w:r xml:space="preserve">
        <w:t> </w:t>
      </w:r>
      <w:r>
        <w:t xml:space="preserve">It is not a defense to prosecution under this section that the deep fake media:</w:t>
      </w:r>
    </w:p>
    <w:p w:rsidR="003F3435" w:rsidRDefault="0032493E">
      <w:pPr>
        <w:spacing w:line="480" w:lineRule="auto"/>
        <w:ind w:firstLine="1440"/>
        <w:jc w:val="both"/>
      </w:pPr>
      <w:r>
        <w:t xml:space="preserve">(1)</w:t>
      </w:r>
      <w:r xml:space="preserve">
        <w:t> </w:t>
      </w:r>
      <w:r xml:space="preserve">
        <w:t> </w:t>
      </w:r>
      <w:r>
        <w:t xml:space="preserve">contains a disclaimer stating that the media was unauthorized or that the person appearing to be depicted did not participate in the creation or development of the deep fake media; or</w:t>
      </w:r>
    </w:p>
    <w:p w:rsidR="003F3435" w:rsidRDefault="0032493E">
      <w:pPr>
        <w:spacing w:line="480" w:lineRule="auto"/>
        <w:ind w:firstLine="1440"/>
        <w:jc w:val="both"/>
      </w:pPr>
      <w:r>
        <w:t xml:space="preserve">(2)</w:t>
      </w:r>
      <w:r xml:space="preserve">
        <w:t> </w:t>
      </w:r>
      <w:r xml:space="preserve">
        <w:t> </w:t>
      </w:r>
      <w:r>
        <w:t xml:space="preserve">indicates, through a label or otherwise, that the depiction is not authentic.</w:t>
      </w:r>
    </w:p>
    <w:p w:rsidR="003F3435" w:rsidRDefault="0032493E">
      <w:pPr>
        <w:spacing w:line="480" w:lineRule="auto"/>
        <w:ind w:firstLine="720"/>
        <w:jc w:val="both"/>
      </w:pPr>
      <w:r>
        <w:t xml:space="preserve">(c-3)</w:t>
      </w:r>
      <w:r xml:space="preserve">
        <w:t> </w:t>
      </w:r>
      <w:r xml:space="preserve">
        <w:t> </w:t>
      </w:r>
      <w:r>
        <w:t xml:space="preserve">It is an affirmative defense to prosecution under this section that the production or distribution of the deep fake media occurs in the course of:</w:t>
      </w:r>
    </w:p>
    <w:p w:rsidR="003F3435" w:rsidRDefault="0032493E">
      <w:pPr>
        <w:spacing w:line="480" w:lineRule="auto"/>
        <w:ind w:firstLine="1440"/>
        <w:jc w:val="both"/>
      </w:pPr>
      <w:r>
        <w:t xml:space="preserve">(1)</w:t>
      </w:r>
      <w:r xml:space="preserve">
        <w:t> </w:t>
      </w:r>
      <w:r xml:space="preserve">
        <w:t> </w:t>
      </w:r>
      <w:r>
        <w:t xml:space="preserve">lawful and common practices of law enforcement;</w:t>
      </w:r>
    </w:p>
    <w:p w:rsidR="003F3435" w:rsidRDefault="0032493E">
      <w:pPr>
        <w:spacing w:line="480" w:lineRule="auto"/>
        <w:ind w:firstLine="1440"/>
        <w:jc w:val="both"/>
      </w:pPr>
      <w:r>
        <w:t xml:space="preserve">(2)</w:t>
      </w:r>
      <w:r xml:space="preserve">
        <w:t> </w:t>
      </w:r>
      <w:r xml:space="preserve">
        <w:t> </w:t>
      </w:r>
      <w:r>
        <w:t xml:space="preserve">reporting unlawful activity; or</w:t>
      </w:r>
    </w:p>
    <w:p w:rsidR="003F3435" w:rsidRDefault="0032493E">
      <w:pPr>
        <w:spacing w:line="480" w:lineRule="auto"/>
        <w:ind w:firstLine="1440"/>
        <w:jc w:val="both"/>
      </w:pPr>
      <w:r>
        <w:t xml:space="preserve">(3)</w:t>
      </w:r>
      <w:r xml:space="preserve">
        <w:t> </w:t>
      </w:r>
      <w:r xml:space="preserve">
        <w:t> </w:t>
      </w:r>
      <w:r>
        <w:t xml:space="preserve">a legal proceeding, if the production or distribution is permitted or required by law.</w:t>
      </w:r>
    </w:p>
    <w:p w:rsidR="003F3435" w:rsidRDefault="0032493E">
      <w:pPr>
        <w:spacing w:line="480" w:lineRule="auto"/>
        <w:ind w:firstLine="720"/>
        <w:jc w:val="both"/>
      </w:pPr>
      <w:r>
        <w:t xml:space="preserve">(c-4)</w:t>
      </w:r>
      <w:r xml:space="preserve">
        <w:t> </w:t>
      </w:r>
      <w:r xml:space="preserve">
        <w:t> </w:t>
      </w:r>
      <w:r>
        <w:t xml:space="preserve">It is an affirmative defense to prosecution under Subsection (b) that the actor:</w:t>
      </w:r>
    </w:p>
    <w:p w:rsidR="003F3435" w:rsidRDefault="0032493E">
      <w:pPr>
        <w:spacing w:line="480" w:lineRule="auto"/>
        <w:ind w:firstLine="1440"/>
        <w:jc w:val="both"/>
      </w:pPr>
      <w:r>
        <w:t xml:space="preserve">(1)</w:t>
      </w:r>
      <w:r xml:space="preserve">
        <w:t> </w:t>
      </w:r>
      <w:r xml:space="preserve">
        <w:t> </w:t>
      </w:r>
      <w:r>
        <w:t xml:space="preserve">is an Internet service provider, cloud service provider, cybersecurity service provider, communication service provider, or telecommunications network that transmits data; and</w:t>
      </w:r>
    </w:p>
    <w:p w:rsidR="003F3435" w:rsidRDefault="0032493E">
      <w:pPr>
        <w:spacing w:line="480" w:lineRule="auto"/>
        <w:ind w:firstLine="1440"/>
        <w:jc w:val="both"/>
      </w:pPr>
      <w:r>
        <w:t xml:space="preserve">(2)</w:t>
      </w:r>
      <w:r xml:space="preserve">
        <w:t> </w:t>
      </w:r>
      <w:r xml:space="preserve">
        <w:t> </w:t>
      </w:r>
      <w:r>
        <w:t xml:space="preserve">acted solely in a technical, automatic, or intermediate nature.</w:t>
      </w:r>
    </w:p>
    <w:p w:rsidR="003F3435" w:rsidRDefault="0032493E">
      <w:pPr>
        <w:spacing w:line="480" w:lineRule="auto"/>
        <w:ind w:firstLine="720"/>
        <w:jc w:val="both"/>
      </w:pPr>
      <w:r>
        <w:t xml:space="preserve">(c-5)</w:t>
      </w:r>
      <w:r xml:space="preserve">
        <w:t> </w:t>
      </w:r>
      <w:r xml:space="preserve">
        <w:t> </w:t>
      </w:r>
      <w:r>
        <w:t xml:space="preserve">It is an affirmative defense to prosecution under Subsection (b) that the actor:</w:t>
      </w:r>
    </w:p>
    <w:p w:rsidR="003F3435" w:rsidRDefault="0032493E">
      <w:pPr>
        <w:spacing w:line="480" w:lineRule="auto"/>
        <w:ind w:firstLine="1440"/>
        <w:jc w:val="both"/>
      </w:pPr>
      <w:r>
        <w:t xml:space="preserve">(1)</w:t>
      </w:r>
      <w:r xml:space="preserve">
        <w:t> </w:t>
      </w:r>
      <w:r xml:space="preserve">
        <w:t> </w:t>
      </w:r>
      <w:r>
        <w:t xml:space="preserve">is a provider or developer of a publicly accessible artificial intelligence application or software that was used in the creation of the deep fake media;</w:t>
      </w:r>
    </w:p>
    <w:p w:rsidR="003F3435" w:rsidRDefault="0032493E">
      <w:pPr>
        <w:spacing w:line="480" w:lineRule="auto"/>
        <w:ind w:firstLine="1440"/>
        <w:jc w:val="both"/>
      </w:pPr>
      <w:r>
        <w:t xml:space="preserve">(2)</w:t>
      </w:r>
      <w:r xml:space="preserve">
        <w:t> </w:t>
      </w:r>
      <w:r xml:space="preserve">
        <w:t> </w:t>
      </w:r>
      <w:r>
        <w:t xml:space="preserve">included a prohibition against the creation of deep fake media prohibited by this section in the actor's terms and conditions or user policies that are required to be acknowledged by a user before the user is granted access to the artificial intelligence application or software; and</w:t>
      </w:r>
    </w:p>
    <w:p w:rsidR="003F3435" w:rsidRDefault="0032493E">
      <w:pPr>
        <w:spacing w:line="480" w:lineRule="auto"/>
        <w:ind w:firstLine="1440"/>
        <w:jc w:val="both"/>
      </w:pPr>
      <w:r>
        <w:t xml:space="preserve">(3)</w:t>
      </w:r>
      <w:r xml:space="preserve">
        <w:t> </w:t>
      </w:r>
      <w:r xml:space="preserve">
        <w:t> </w:t>
      </w:r>
      <w:r>
        <w:t xml:space="preserve">took affirmative steps to prevent the creation of deep fake media prohibited by this section through technological tools, such as:</w:t>
      </w:r>
    </w:p>
    <w:p w:rsidR="003F3435" w:rsidRDefault="0032493E">
      <w:pPr>
        <w:spacing w:line="480" w:lineRule="auto"/>
        <w:ind w:firstLine="2160"/>
        <w:jc w:val="both"/>
      </w:pPr>
      <w:r>
        <w:t xml:space="preserve">(A)</w:t>
      </w:r>
      <w:r xml:space="preserve">
        <w:t> </w:t>
      </w:r>
      <w:r xml:space="preserve">
        <w:t> </w:t>
      </w:r>
      <w:r>
        <w:t xml:space="preserve">training the artificial intelligence application or software to identify deep fake media prohibited by this section;</w:t>
      </w:r>
    </w:p>
    <w:p w:rsidR="003F3435" w:rsidRDefault="0032493E">
      <w:pPr>
        <w:spacing w:line="480" w:lineRule="auto"/>
        <w:ind w:firstLine="2160"/>
        <w:jc w:val="both"/>
      </w:pPr>
      <w:r>
        <w:t xml:space="preserve">(B)</w:t>
      </w:r>
      <w:r xml:space="preserve">
        <w:t> </w:t>
      </w:r>
      <w:r xml:space="preserve">
        <w:t> </w:t>
      </w:r>
      <w:r>
        <w:t xml:space="preserve">providing effective reporting tools for deep fake media prohibited by this section;</w:t>
      </w:r>
    </w:p>
    <w:p w:rsidR="003F3435" w:rsidRDefault="0032493E">
      <w:pPr>
        <w:spacing w:line="480" w:lineRule="auto"/>
        <w:ind w:firstLine="2160"/>
        <w:jc w:val="both"/>
      </w:pPr>
      <w:r>
        <w:t xml:space="preserve">(C)</w:t>
      </w:r>
      <w:r xml:space="preserve">
        <w:t> </w:t>
      </w:r>
      <w:r xml:space="preserve">
        <w:t> </w:t>
      </w:r>
      <w:r>
        <w:t xml:space="preserve">filtering deep fake media prohibited by this section created by the artificial intelligence application or software before the media is shown to a user; and</w:t>
      </w:r>
    </w:p>
    <w:p w:rsidR="003F3435" w:rsidRDefault="0032493E">
      <w:pPr>
        <w:spacing w:line="480" w:lineRule="auto"/>
        <w:ind w:firstLine="2160"/>
        <w:jc w:val="both"/>
      </w:pPr>
      <w:r>
        <w:t xml:space="preserve">(D)</w:t>
      </w:r>
      <w:r xml:space="preserve">
        <w:t> </w:t>
      </w:r>
      <w:r xml:space="preserve">
        <w:t> </w:t>
      </w:r>
      <w:r>
        <w:t xml:space="preserve">filtering deep fake media prohibited by this section from the artificial intelligence application or software</w:t>
      </w:r>
      <w:r xml:space="preserve">
        <w:t> </w:t>
      </w:r>
      <w:r xml:space="preserve">
        <w:t> </w:t>
      </w:r>
      <w:r>
        <w:t xml:space="preserve">data set before the data set is used to train the application or software.</w:t>
      </w:r>
    </w:p>
    <w:p w:rsidR="003F3435" w:rsidRDefault="0032493E">
      <w:pPr>
        <w:spacing w:line="480" w:lineRule="auto"/>
        <w:ind w:firstLine="720"/>
        <w:jc w:val="both"/>
      </w:pPr>
      <w:r>
        <w:t xml:space="preserve">(d)</w:t>
      </w:r>
      <w:r xml:space="preserve">
        <w:t> </w:t>
      </w:r>
      <w:r xml:space="preserve">
        <w:t> </w:t>
      </w:r>
      <w:r>
        <w:t xml:space="preserve">If conduct that constitutes an offense under this section also constitutes an offense under another law, the actor may be prosecuted under this section or the other law.</w:t>
      </w:r>
    </w:p>
    <w:p w:rsidR="003F3435" w:rsidRDefault="0032493E">
      <w:pPr>
        <w:spacing w:line="480" w:lineRule="auto"/>
        <w:ind w:firstLine="720"/>
        <w:jc w:val="both"/>
      </w:pPr>
      <w:r>
        <w:t xml:space="preserve">(e)</w:t>
      </w:r>
      <w:r xml:space="preserve">
        <w:t> </w:t>
      </w:r>
      <w:r xml:space="preserve">
        <w:t> </w:t>
      </w:r>
      <w:r>
        <w:t xml:space="preserve">The court shall order a defendant convicted of an offense under this section to make restitution to the victim of the offense for any psychological, financial, or reputational harm incurred by the victim as a result of the offense.</w:t>
      </w:r>
    </w:p>
    <w:p w:rsidR="003F3435" w:rsidRDefault="0032493E">
      <w:pPr>
        <w:spacing w:line="480" w:lineRule="auto"/>
        <w:jc w:val="both"/>
      </w:pPr>
      <w:r>
        <w:t xml:space="preserve">Added by Acts 2023, 88th Leg., R.S., Ch. 355 (S.B. </w:t>
      </w:r>
      <w:hyperlink w:docLocation="table" r:id="rId48">
        <w:r>
          <w:rPr>
            <w:rStyle w:val="Hyperlink"/>
          </w:rPr>
          <w:t>1361</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1133 (S.B. </w:t>
      </w:r>
      <w:hyperlink w:docLocation="table" r:id="rId49">
        <w:r>
          <w:rPr>
            <w:rStyle w:val="Hyperlink"/>
          </w:rPr>
          <w:t>441</w:t>
        </w:r>
      </w:hyperlink>
      <w:r>
        <w:t xml:space="preserve">), Sec. 1, eff. September 1, 2025.</w:t>
      </w:r>
    </w:p>
    <w:p w:rsidR="003F3435" w:rsidRDefault="0032493E">
      <w:pPr>
        <w:spacing w:line="480" w:lineRule="auto"/>
        <w:ind w:firstLine="720"/>
        <w:jc w:val="both"/>
      </w:pPr>
      <w:r>
        <w:t xml:space="preserve">Acts 2025, 89th Leg., R.S., Ch. 1133 (S.B. </w:t>
      </w:r>
      <w:hyperlink w:docLocation="table" r:id="rId50">
        <w:r>
          <w:rPr>
            <w:rStyle w:val="Hyperlink"/>
          </w:rPr>
          <w:t>441</w:t>
        </w:r>
      </w:hyperlink>
      <w:r>
        <w:t xml:space="preserve">), Sec. 2, eff. September 1, 2025.</w:t>
      </w:r>
    </w:p>
    <w:p w:rsidR="003F3435" w:rsidRDefault="0032493E">
      <w:pPr>
        <w:spacing w:line="480" w:lineRule="auto"/>
        <w:ind w:firstLine="720"/>
        <w:jc w:val="both"/>
      </w:pPr>
      <w:r>
        <w:t xml:space="preserve">Acts 2025, 89th Leg., R.S., Ch. 1133 (S.B. </w:t>
      </w:r>
      <w:hyperlink w:docLocation="table" r:id="rId51">
        <w:r>
          <w:rPr>
            <w:rStyle w:val="Hyperlink"/>
          </w:rPr>
          <w:t>441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21.17.</w:t>
      </w:r>
      <w:r xml:space="preserve">
        <w:t> </w:t>
      </w:r>
      <w:r xml:space="preserve">
        <w:t> </w:t>
      </w:r>
      <w:r>
        <w:t xml:space="preserve">VOYEURISM.  (a)</w:t>
      </w:r>
      <w:r xml:space="preserve">
        <w:t> </w:t>
      </w:r>
      <w:r xml:space="preserve">
        <w:t> </w:t>
      </w:r>
      <w:r>
        <w:t xml:space="preserve">A person commits an offense if the person, with the intent to arouse or gratify the sexual desire of the actor, observes, including remotely through the use of electronic means, another person without the other person's consent while the other person is in a dwelling or structure in which the other person has a reasonable expectation of privacy.</w:t>
      </w:r>
    </w:p>
    <w:p w:rsidR="003F3435" w:rsidRDefault="0032493E">
      <w:pPr>
        <w:spacing w:line="480" w:lineRule="auto"/>
        <w:ind w:firstLine="720"/>
        <w:jc w:val="both"/>
      </w:pPr>
      <w:r>
        <w:t xml:space="preserve">(b)</w:t>
      </w:r>
      <w:r xml:space="preserve">
        <w:t> </w:t>
      </w:r>
      <w:r xml:space="preserve">
        <w:t> </w:t>
      </w:r>
      <w:r>
        <w:t xml:space="preserve">Except as provided by Subsection (c) or (d), 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An offense under this section is a state jail felony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actor has previously been convicted of an offense under this section;</w:t>
      </w:r>
    </w:p>
    <w:p w:rsidR="003F3435" w:rsidRDefault="0032493E">
      <w:pPr>
        <w:spacing w:line="480" w:lineRule="auto"/>
        <w:ind w:firstLine="1440"/>
        <w:jc w:val="both"/>
      </w:pPr>
      <w:r>
        <w:t xml:space="preserve">(2)</w:t>
      </w:r>
      <w:r xml:space="preserve">
        <w:t> </w:t>
      </w:r>
      <w:r xml:space="preserve">
        <w:t> </w:t>
      </w:r>
      <w:r>
        <w:t xml:space="preserve">the victim was a child younger than 18 years of age at the time of the offense; or</w:t>
      </w:r>
    </w:p>
    <w:p w:rsidR="003F3435" w:rsidRDefault="0032493E">
      <w:pPr>
        <w:spacing w:line="480" w:lineRule="auto"/>
        <w:ind w:firstLine="1440"/>
        <w:jc w:val="both"/>
      </w:pPr>
      <w:r>
        <w:t xml:space="preserve">(3)</w:t>
      </w:r>
      <w:r xml:space="preserve">
        <w:t> </w:t>
      </w:r>
      <w:r xml:space="preserve">
        <w:t> </w:t>
      </w:r>
      <w:r>
        <w:t xml:space="preserve">the offense was committed in a location that was on the premises of a postsecondary educational institution.</w:t>
      </w:r>
    </w:p>
    <w:p w:rsidR="003F3435" w:rsidRDefault="0032493E">
      <w:pPr>
        <w:spacing w:line="480" w:lineRule="auto"/>
        <w:ind w:firstLine="720"/>
        <w:jc w:val="both"/>
      </w:pPr>
      <w:r>
        <w:t xml:space="preserve">(d)</w:t>
      </w:r>
      <w:r xml:space="preserve">
        <w:t> </w:t>
      </w:r>
      <w:r xml:space="preserve">
        <w:t> </w:t>
      </w:r>
      <w:r>
        <w:t xml:space="preserve">An offense under this section is a felony of the third degree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victim was a child younger than 18 years of age at the time of the offense; and</w:t>
      </w:r>
    </w:p>
    <w:p w:rsidR="003F3435" w:rsidRDefault="0032493E">
      <w:pPr>
        <w:spacing w:line="480" w:lineRule="auto"/>
        <w:ind w:firstLine="1440"/>
        <w:jc w:val="both"/>
      </w:pPr>
      <w:r>
        <w:t xml:space="preserve">(2)</w:t>
      </w:r>
      <w:r xml:space="preserve">
        <w:t> </w:t>
      </w:r>
      <w:r xml:space="preserve">
        <w:t> </w:t>
      </w:r>
      <w:r>
        <w:t xml:space="preserve">the actor has previously been convicted of an offense punishable under Subsection (c)(2).</w:t>
      </w:r>
    </w:p>
    <w:p w:rsidR="003F3435" w:rsidRDefault="0032493E">
      <w:pPr>
        <w:spacing w:line="480" w:lineRule="auto"/>
        <w:ind w:firstLine="720"/>
        <w:jc w:val="both"/>
      </w:pPr>
      <w:r>
        <w:t xml:space="preserve">(e)</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ind w:firstLine="720"/>
        <w:jc w:val="both"/>
      </w:pPr>
      <w:r>
        <w:t xml:space="preserve">(f)</w:t>
      </w:r>
      <w:r xml:space="preserve">
        <w:t> </w:t>
      </w:r>
      <w:r xml:space="preserve">
        <w:t> </w:t>
      </w:r>
      <w:r>
        <w:t xml:space="preserve">In this section, "postsecondary educational institution" and "premises" have the meanings assigned by Section </w:t>
      </w:r>
      <w:r>
        <w:t xml:space="preserve">12.502</w:t>
      </w:r>
      <w:r>
        <w:t xml:space="preserve">.</w:t>
      </w:r>
    </w:p>
    <w:p w:rsidR="003F3435" w:rsidRDefault="0032493E">
      <w:pPr>
        <w:spacing w:line="480" w:lineRule="auto"/>
        <w:jc w:val="both"/>
      </w:pPr>
      <w:r>
        <w:t xml:space="preserve">Added by Acts 2015, 84th Leg., R.S., Ch. 676 (H.B. </w:t>
      </w:r>
      <w:hyperlink w:docLocation="table" r:id="rId52">
        <w:r>
          <w:rPr>
            <w:rStyle w:val="Hyperlink"/>
          </w:rPr>
          <w:t>207</w:t>
        </w:r>
      </w:hyperlink>
      <w:r>
        <w:t xml:space="preserve">), Sec. 1, eff. September 1, 2015.</w:t>
      </w:r>
    </w:p>
    <w:p w:rsidR="003F3435" w:rsidRDefault="0032493E">
      <w:pPr>
        <w:spacing w:line="480" w:lineRule="auto"/>
        <w:jc w:val="both"/>
      </w:pPr>
      <w:r>
        <w:t xml:space="preserve">Redesignated from Penal Code, Section </w:t>
      </w:r>
      <w:r>
        <w:t xml:space="preserve">21.16</w:t>
      </w:r>
      <w:r>
        <w:t xml:space="preserve"> by Acts 2017, 85th Leg., R.S., Ch. 324 (S.B. </w:t>
      </w:r>
      <w:hyperlink w:docLocation="table" r:id="rId53">
        <w:r>
          <w:rPr>
            <w:rStyle w:val="Hyperlink"/>
          </w:rPr>
          <w:t>1488</w:t>
        </w:r>
      </w:hyperlink>
      <w:r>
        <w:t xml:space="preserve">), Sec. 24.001(35),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326 (H.B. </w:t>
      </w:r>
      <w:hyperlink w:docLocation="table" r:id="rId54">
        <w:r>
          <w:rPr>
            <w:rStyle w:val="Hyperlink"/>
          </w:rPr>
          <w:t>2306</w:t>
        </w:r>
      </w:hyperlink>
      <w:r>
        <w:t xml:space="preserve">), Sec. 1, eff. September 1, 2023.</w:t>
      </w:r>
    </w:p>
    <w:p w:rsidR="003F3435" w:rsidRDefault="0032493E">
      <w:pPr>
        <w:spacing w:line="480" w:lineRule="auto"/>
        <w:ind w:firstLine="720"/>
        <w:jc w:val="both"/>
      </w:pPr>
      <w:r>
        <w:t xml:space="preserve">Acts 2025, 89th Leg., R.S., Ch. 557 (H.B. </w:t>
      </w:r>
      <w:hyperlink w:docLocation="table" r:id="rId55">
        <w:r>
          <w:rPr>
            <w:rStyle w:val="Hyperlink"/>
          </w:rPr>
          <w:t>1422</w:t>
        </w:r>
      </w:hyperlink>
      <w:r>
        <w:t xml:space="preserve">), Sec. 19, eff. September 1, 2025.</w:t>
      </w:r>
    </w:p>
    <w:p w:rsidR="003F3435" w:rsidRDefault="0032493E">
      <w:pPr>
        <w:spacing w:line="480" w:lineRule="auto"/>
        <w:jc w:val="both"/>
      </w:pPr>
    </w:p>
    <w:p w:rsidR="003F3435" w:rsidRDefault="0032493E">
      <w:pPr>
        <w:spacing w:line="480" w:lineRule="auto"/>
        <w:ind w:firstLine="720"/>
        <w:jc w:val="both"/>
      </w:pPr>
      <w:r>
        <w:t xml:space="preserve">Sec. 21.18.</w:t>
      </w:r>
      <w:r xml:space="preserve">
        <w:t> </w:t>
      </w:r>
      <w:r xml:space="preserve">
        <w:t> </w:t>
      </w:r>
      <w:r>
        <w:t xml:space="preserve">SEXUAL COERCION.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"Intimate visual material" means the visual material described by Section </w:t>
      </w:r>
      <w:r>
        <w:t xml:space="preserve">21.16</w:t>
      </w:r>
      <w:r>
        <w:t xml:space="preserve">(b)(1) or (c).</w:t>
      </w:r>
    </w:p>
    <w:p w:rsidR="003F3435" w:rsidRDefault="0032493E">
      <w:pPr>
        <w:spacing w:line="480" w:lineRule="auto"/>
        <w:ind w:firstLine="1440"/>
        <w:jc w:val="both"/>
      </w:pPr>
      <w:r>
        <w:t xml:space="preserve">(2)</w:t>
      </w:r>
      <w:r xml:space="preserve">
        <w:t> </w:t>
      </w:r>
      <w:r xml:space="preserve">
        <w:t> </w:t>
      </w:r>
      <w:r>
        <w:t xml:space="preserve">"Sexual conduct" has the meaning assigned by Section </w:t>
      </w:r>
      <w:r>
        <w:t xml:space="preserve">43.25</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threatens, including by coercion or extortion, to commit an offense under Chapter </w:t>
      </w:r>
      <w:r>
        <w:t xml:space="preserve">43</w:t>
      </w:r>
      <w:r>
        <w:t xml:space="preserve"> or Section </w:t>
      </w:r>
      <w:r>
        <w:t xml:space="preserve">20A.02</w:t>
      </w:r>
      <w:r>
        <w:t xml:space="preserve">(a)(3), (4), (7), or (8), </w:t>
      </w:r>
      <w:r>
        <w:t xml:space="preserve">21.02</w:t>
      </w:r>
      <w:r>
        <w:t xml:space="preserve">, </w:t>
      </w:r>
      <w:r>
        <w:t xml:space="preserve">21.03</w:t>
      </w:r>
      <w:r>
        <w:t xml:space="preserve">, </w:t>
      </w:r>
      <w:r>
        <w:t xml:space="preserve">21.08</w:t>
      </w:r>
      <w:r>
        <w:t xml:space="preserve">, </w:t>
      </w:r>
      <w:r>
        <w:t xml:space="preserve">21.11</w:t>
      </w:r>
      <w:r>
        <w:t xml:space="preserve">, </w:t>
      </w:r>
      <w:r>
        <w:t xml:space="preserve">21.12</w:t>
      </w:r>
      <w:r>
        <w:t xml:space="preserve">, </w:t>
      </w:r>
      <w:r>
        <w:t xml:space="preserve">21.15</w:t>
      </w:r>
      <w:r>
        <w:t xml:space="preserve">, </w:t>
      </w:r>
      <w:r>
        <w:t xml:space="preserve">21.16</w:t>
      </w:r>
      <w:r>
        <w:t xml:space="preserve">, </w:t>
      </w:r>
      <w:r>
        <w:t xml:space="preserve">21.17</w:t>
      </w:r>
      <w:r>
        <w:t xml:space="preserve">, </w:t>
      </w:r>
      <w:r>
        <w:t xml:space="preserve">22.011</w:t>
      </w:r>
      <w:r>
        <w:t xml:space="preserve">, or </w:t>
      </w:r>
      <w:r>
        <w:t xml:space="preserve">22.021</w:t>
      </w:r>
      <w:r>
        <w:t xml:space="preserve"> to obtain, in return for not committing the threatened offense or in connection with the threatened offense, any of the following benefits:</w:t>
      </w:r>
    </w:p>
    <w:p w:rsidR="003F3435" w:rsidRDefault="0032493E">
      <w:pPr>
        <w:spacing w:line="480" w:lineRule="auto"/>
        <w:ind w:firstLine="1440"/>
        <w:jc w:val="both"/>
      </w:pPr>
      <w:r>
        <w:t xml:space="preserve">(1)</w:t>
      </w:r>
      <w:r xml:space="preserve">
        <w:t> </w:t>
      </w:r>
      <w:r xml:space="preserve">
        <w:t> </w:t>
      </w:r>
      <w:r>
        <w:t xml:space="preserve">intimate visual material;</w:t>
      </w:r>
    </w:p>
    <w:p w:rsidR="003F3435" w:rsidRDefault="0032493E">
      <w:pPr>
        <w:spacing w:line="480" w:lineRule="auto"/>
        <w:ind w:firstLine="1440"/>
        <w:jc w:val="both"/>
      </w:pPr>
      <w:r>
        <w:t xml:space="preserve">(2)</w:t>
      </w:r>
      <w:r xml:space="preserve">
        <w:t> </w:t>
      </w:r>
      <w:r xml:space="preserve">
        <w:t> </w:t>
      </w:r>
      <w:r>
        <w:t xml:space="preserve">an act involving sexual conduct causing arousal or gratification; or</w:t>
      </w:r>
    </w:p>
    <w:p w:rsidR="003F3435" w:rsidRDefault="0032493E">
      <w:pPr>
        <w:spacing w:line="480" w:lineRule="auto"/>
        <w:ind w:firstLine="1440"/>
        <w:jc w:val="both"/>
      </w:pPr>
      <w:r>
        <w:t xml:space="preserve">(3)</w:t>
      </w:r>
      <w:r xml:space="preserve">
        <w:t> </w:t>
      </w:r>
      <w:r xml:space="preserve">
        <w:t> </w:t>
      </w:r>
      <w:r>
        <w:t xml:space="preserve">a monetary benefit or other benefit of value.</w:t>
      </w:r>
    </w:p>
    <w:p w:rsidR="003F3435" w:rsidRDefault="0032493E">
      <w:pPr>
        <w:spacing w:line="480" w:lineRule="auto"/>
        <w:ind w:firstLine="720"/>
        <w:jc w:val="both"/>
      </w:pPr>
      <w:r>
        <w:t xml:space="preserve">(c)</w:t>
      </w:r>
      <w:r xml:space="preserve">
        <w:t> </w:t>
      </w:r>
      <w:r xml:space="preserve">
        <w:t> </w:t>
      </w:r>
      <w:r>
        <w:t xml:space="preserve">A person commits an offense if the person intentionally threatens, including by coercion or extortion, to commit an offense under Chapter </w:t>
      </w:r>
      <w:r>
        <w:t xml:space="preserve">19</w:t>
      </w:r>
      <w:r>
        <w:t xml:space="preserve"> or </w:t>
      </w:r>
      <w:r>
        <w:t xml:space="preserve">20</w:t>
      </w:r>
      <w:r>
        <w:t xml:space="preserve"> or Section </w:t>
      </w:r>
      <w:r>
        <w:t xml:space="preserve">20A.02</w:t>
      </w:r>
      <w:r>
        <w:t xml:space="preserve">(a)(1), (2), (5), or (6) to obtain, in return for not committing the threatened offense or in connection with the threatened offense, either of the following benefits:</w:t>
      </w:r>
    </w:p>
    <w:p w:rsidR="003F3435" w:rsidRDefault="0032493E">
      <w:pPr>
        <w:spacing w:line="480" w:lineRule="auto"/>
        <w:ind w:firstLine="1440"/>
        <w:jc w:val="both"/>
      </w:pPr>
      <w:r>
        <w:t xml:space="preserve">(1)</w:t>
      </w:r>
      <w:r xml:space="preserve">
        <w:t> </w:t>
      </w:r>
      <w:r xml:space="preserve">
        <w:t> </w:t>
      </w:r>
      <w:r>
        <w:t xml:space="preserve">intimate visual material; or</w:t>
      </w:r>
    </w:p>
    <w:p w:rsidR="003F3435" w:rsidRDefault="0032493E">
      <w:pPr>
        <w:spacing w:line="480" w:lineRule="auto"/>
        <w:ind w:firstLine="1440"/>
        <w:jc w:val="both"/>
      </w:pPr>
      <w:r>
        <w:t xml:space="preserve">(2)</w:t>
      </w:r>
      <w:r xml:space="preserve">
        <w:t> </w:t>
      </w:r>
      <w:r xml:space="preserve">
        <w:t> </w:t>
      </w:r>
      <w:r>
        <w:t xml:space="preserve">an act involving sexual conduct causing arousal or gratification.</w:t>
      </w:r>
    </w:p>
    <w:p w:rsidR="003F3435" w:rsidRDefault="0032493E">
      <w:pPr>
        <w:spacing w:line="480" w:lineRule="auto"/>
        <w:ind w:firstLine="720"/>
        <w:jc w:val="both"/>
      </w:pPr>
      <w:r>
        <w:t xml:space="preserve">(d)</w:t>
      </w:r>
      <w:r xml:space="preserve">
        <w:t> </w:t>
      </w:r>
      <w:r xml:space="preserve">
        <w:t> </w:t>
      </w:r>
      <w:r>
        <w:t xml:space="preserve">This section applies to a threat regardless of how that threat is communicated, including a threat transmitted through e-mail or an Internet website, social media account, or chat room and a threat made by other electronic or technological means.</w:t>
      </w:r>
    </w:p>
    <w:p w:rsidR="003F3435" w:rsidRDefault="0032493E">
      <w:pPr>
        <w:spacing w:line="480" w:lineRule="auto"/>
        <w:ind w:firstLine="720"/>
        <w:jc w:val="both"/>
      </w:pPr>
      <w:r>
        <w:t xml:space="preserve">(e)</w:t>
      </w:r>
      <w:r xml:space="preserve">
        <w:t> </w:t>
      </w:r>
      <w:r xml:space="preserve">
        <w:t> </w:t>
      </w:r>
      <w:r>
        <w:t xml:space="preserve">An offense under this section is a state jail felony, except that the offense is a felony of the third degree if it is shown on the trial of the offense that the defendant has previously been convicted of an offense under this section.</w:t>
      </w:r>
    </w:p>
    <w:p w:rsidR="003F3435" w:rsidRDefault="0032493E">
      <w:pPr>
        <w:spacing w:line="480" w:lineRule="auto"/>
        <w:jc w:val="both"/>
      </w:pPr>
      <w:r>
        <w:t xml:space="preserve">Added by Acts 2017, 85th Leg., R.S., Ch. 858 (H.B. </w:t>
      </w:r>
      <w:hyperlink w:docLocation="table" r:id="rId56">
        <w:r>
          <w:rPr>
            <w:rStyle w:val="Hyperlink"/>
          </w:rPr>
          <w:t>2552</w:t>
        </w:r>
      </w:hyperlink>
      <w:r>
        <w:t xml:space="preserve">), Sec. 16(c), eff. September 1, 2017.</w:t>
      </w:r>
    </w:p>
    <w:p w:rsidR="003F3435" w:rsidRDefault="0032493E">
      <w:pPr>
        <w:spacing w:line="480" w:lineRule="auto"/>
        <w:jc w:val="both"/>
      </w:pPr>
      <w:r>
        <w:t xml:space="preserve">Added by Acts 2017, 85th Leg., R.S., Ch. 1038 (H.B. </w:t>
      </w:r>
      <w:hyperlink w:docLocation="table" r:id="rId57">
        <w:r>
          <w:rPr>
            <w:rStyle w:val="Hyperlink"/>
          </w:rPr>
          <w:t>1808</w:t>
        </w:r>
      </w:hyperlink>
      <w:r>
        <w:t xml:space="preserve">), Sec. 4(b),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557 (H.B. </w:t>
      </w:r>
      <w:hyperlink w:docLocation="table" r:id="rId58">
        <w:r>
          <w:rPr>
            <w:rStyle w:val="Hyperlink"/>
          </w:rPr>
          <w:t>1422</w:t>
        </w:r>
      </w:hyperlink>
      <w:r>
        <w:t xml:space="preserve">), Sec. 20, eff. September 1, 2025.</w:t>
      </w:r>
    </w:p>
    <w:p w:rsidR="003F3435" w:rsidRDefault="0032493E">
      <w:pPr>
        <w:spacing w:line="480" w:lineRule="auto"/>
        <w:jc w:val="both"/>
      </w:pPr>
    </w:p>
    <w:p w:rsidR="003F3435" w:rsidRDefault="0032493E">
      <w:pPr>
        <w:spacing w:line="480" w:lineRule="auto"/>
        <w:ind w:firstLine="720"/>
        <w:jc w:val="both"/>
      </w:pPr>
      <w:r>
        <w:t xml:space="preserve">Sec. 21.19.</w:t>
      </w:r>
      <w:r xml:space="preserve">
        <w:t> </w:t>
      </w:r>
      <w:r xml:space="preserve">
        <w:t> </w:t>
      </w:r>
      <w:r>
        <w:t xml:space="preserve">UNLAWFUL ELECTRONIC TRANSMISSION OF SEXUALLY EXPLICIT VISUAL MATERIAL.  (a)</w:t>
      </w:r>
      <w:r xml:space="preserve">
        <w:t> </w:t>
      </w:r>
      <w:r xml:space="preserve">
        <w:t> </w:t>
      </w:r>
      <w:r>
        <w:t xml:space="preserve">In this section, "intimate parts," "sexual conduct," and "visual material" have the meanings assigned by Section </w:t>
      </w:r>
      <w:r>
        <w:t xml:space="preserve">21.16</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transmits by electronic means visual material that:</w:t>
      </w:r>
    </w:p>
    <w:p w:rsidR="003F3435" w:rsidRDefault="0032493E">
      <w:pPr>
        <w:spacing w:line="480" w:lineRule="auto"/>
        <w:ind w:firstLine="1440"/>
        <w:jc w:val="both"/>
      </w:pPr>
      <w:r>
        <w:t xml:space="preserve">(1)</w:t>
      </w:r>
      <w:r xml:space="preserve">
        <w:t> </w:t>
      </w:r>
      <w:r xml:space="preserve">
        <w:t> </w:t>
      </w:r>
      <w:r>
        <w:t xml:space="preserve">depicts:</w:t>
      </w:r>
    </w:p>
    <w:p w:rsidR="003F3435" w:rsidRDefault="0032493E">
      <w:pPr>
        <w:spacing w:line="480" w:lineRule="auto"/>
        <w:ind w:firstLine="2160"/>
        <w:jc w:val="both"/>
      </w:pPr>
      <w:r>
        <w:t xml:space="preserve">(A)</w:t>
      </w:r>
      <w:r xml:space="preserve">
        <w:t> </w:t>
      </w:r>
      <w:r xml:space="preserve">
        <w:t> </w:t>
      </w:r>
      <w:r>
        <w:t xml:space="preserve">any person engaging in sexual conduct or with the person's intimate parts exposed; or</w:t>
      </w:r>
    </w:p>
    <w:p w:rsidR="003F3435" w:rsidRDefault="0032493E">
      <w:pPr>
        <w:spacing w:line="480" w:lineRule="auto"/>
        <w:ind w:firstLine="2160"/>
        <w:jc w:val="both"/>
      </w:pPr>
      <w:r>
        <w:t xml:space="preserve">(B)</w:t>
      </w:r>
      <w:r xml:space="preserve">
        <w:t> </w:t>
      </w:r>
      <w:r xml:space="preserve">
        <w:t> </w:t>
      </w:r>
      <w:r>
        <w:t xml:space="preserve">covered genitals of a male person that are in a discernibly turgid state; and</w:t>
      </w:r>
    </w:p>
    <w:p w:rsidR="003F3435" w:rsidRDefault="0032493E">
      <w:pPr>
        <w:spacing w:line="480" w:lineRule="auto"/>
        <w:ind w:firstLine="1440"/>
        <w:jc w:val="both"/>
      </w:pPr>
      <w:r>
        <w:t xml:space="preserve">(2)</w:t>
      </w:r>
      <w:r xml:space="preserve">
        <w:t> </w:t>
      </w:r>
      <w:r xml:space="preserve">
        <w:t> </w:t>
      </w:r>
      <w:r>
        <w:t xml:space="preserve">is not sent at the request of or with the express consent of the recipient.</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(d)</w:t>
      </w:r>
      <w:r xml:space="preserve">
        <w:t> </w:t>
      </w:r>
      <w:r xml:space="preserve">
        <w:t> </w:t>
      </w:r>
      <w:r>
        <w:t xml:space="preserve">If conduct that constitutes an offense under this section also constitutes an offense under any other law, the actor may be prosecuted under this section or the other law.</w:t>
      </w:r>
    </w:p>
    <w:p w:rsidR="003F3435" w:rsidRDefault="0032493E">
      <w:pPr>
        <w:spacing w:line="480" w:lineRule="auto"/>
        <w:jc w:val="both"/>
      </w:pPr>
      <w:r>
        <w:t xml:space="preserve">Added by Acts 2019, 86th Leg., R.S., Ch. 848 (H.B. </w:t>
      </w:r>
      <w:hyperlink w:docLocation="table" r:id="rId59">
        <w:r>
          <w:rPr>
            <w:rStyle w:val="Hyperlink"/>
          </w:rPr>
          <w:t>2789</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006F.HTM" TargetMode="External" Id="rId14" /><Relationship Type="http://schemas.openxmlformats.org/officeDocument/2006/relationships/hyperlink" Target="http://capitol.texas.gov/tlodocs/87R/billtext/html/HB00246F.HTM" TargetMode="External" Id="rId15" /><Relationship Type="http://schemas.openxmlformats.org/officeDocument/2006/relationships/hyperlink" Target="http://capitol.texas.gov/tlodocs/80R/billtext/html/HB00008F.HTM" TargetMode="External" Id="rId16" /><Relationship Type="http://schemas.openxmlformats.org/officeDocument/2006/relationships/hyperlink" Target="http://capitol.texas.gov/tlodocs/82R/billtext/html/SB00024F.HTM" TargetMode="External" Id="rId17" /><Relationship Type="http://schemas.openxmlformats.org/officeDocument/2006/relationships/hyperlink" Target="http://capitol.texas.gov/tlodocs/85R/billtext/html/HB00029F.HTM" TargetMode="External" Id="rId18" /><Relationship Type="http://schemas.openxmlformats.org/officeDocument/2006/relationships/hyperlink" Target="http://capitol.texas.gov/tlodocs/85R/billtext/html/HB01808F.HTM" TargetMode="External" Id="rId19" /><Relationship Type="http://schemas.openxmlformats.org/officeDocument/2006/relationships/hyperlink" Target="http://capitol.texas.gov/tlodocs/87R/billtext/html/HB00375F.HTM" TargetMode="External" Id="rId20" /><Relationship Type="http://schemas.openxmlformats.org/officeDocument/2006/relationships/hyperlink" Target="http://capitol.texas.gov/tlodocs/87R/billtext/html/HB00375F.HTM" TargetMode="External" Id="rId21" /><Relationship Type="http://schemas.openxmlformats.org/officeDocument/2006/relationships/hyperlink" Target="http://capitol.texas.gov/tlodocs/89R/billtext/html/HB01422F.HTM" TargetMode="External" Id="rId22" /><Relationship Type="http://schemas.openxmlformats.org/officeDocument/2006/relationships/hyperlink" Target="http://capitol.texas.gov/tlodocs/85R/billtext/html/SB01232F.HTM" TargetMode="External" Id="rId23" /><Relationship Type="http://schemas.openxmlformats.org/officeDocument/2006/relationships/hyperlink" Target="http://capitol.texas.gov/tlodocs/88R/billtext/html/SB01179F.HTM" TargetMode="External" Id="rId24" /><Relationship Type="http://schemas.openxmlformats.org/officeDocument/2006/relationships/hyperlink" Target="http://capitol.texas.gov/tlodocs/88R/billtext/html/SB01179F.HTM" TargetMode="External" Id="rId25" /><Relationship Type="http://schemas.openxmlformats.org/officeDocument/2006/relationships/hyperlink" Target="http://capitol.texas.gov/tlodocs/88R/billtext/html/HB01730F.HTM" TargetMode="External" Id="rId26" /><Relationship Type="http://schemas.openxmlformats.org/officeDocument/2006/relationships/hyperlink" Target="http://capitol.texas.gov/tlodocs/89R/billtext/html/HB01620F.HTM" TargetMode="External" Id="rId27" /><Relationship Type="http://schemas.openxmlformats.org/officeDocument/2006/relationships/hyperlink" Target="http://capitol.texas.gov/tlodocs/89R/billtext/html/SB01610F.HTM" TargetMode="External" Id="rId28" /><Relationship Type="http://schemas.openxmlformats.org/officeDocument/2006/relationships/hyperlink" Target="http://capitol.texas.gov/tlodocs/85R/billtext/html/SB01232F.HTM" TargetMode="External" Id="rId29" /><Relationship Type="http://schemas.openxmlformats.org/officeDocument/2006/relationships/hyperlink" Target="http://capitol.texas.gov/tlodocs/81R/billtext/html/HB00549F.HTM" TargetMode="External" Id="rId30" /><Relationship Type="http://schemas.openxmlformats.org/officeDocument/2006/relationships/hyperlink" Target="http://capitol.texas.gov/tlodocs/85R/billtext/html/HB00029F.HTM" TargetMode="External" Id="rId31" /><Relationship Type="http://schemas.openxmlformats.org/officeDocument/2006/relationships/hyperlink" Target="http://capitol.texas.gov/tlodocs/85R/billtext/html/HB01808F.HTM" TargetMode="External" Id="rId32" /><Relationship Type="http://schemas.openxmlformats.org/officeDocument/2006/relationships/hyperlink" Target="http://capitol.texas.gov/tlodocs/80R/billtext/html/HB00401F.HTM" TargetMode="External" Id="rId33" /><Relationship Type="http://schemas.openxmlformats.org/officeDocument/2006/relationships/hyperlink" Target="http://capitol.texas.gov/tlodocs/80R/billtext/html/HB03659F.HTM" TargetMode="External" Id="rId34" /><Relationship Type="http://schemas.openxmlformats.org/officeDocument/2006/relationships/hyperlink" Target="http://capitol.texas.gov/tlodocs/81R/billtext/html/HB00549F.HTM" TargetMode="External" Id="rId35" /><Relationship Type="http://schemas.openxmlformats.org/officeDocument/2006/relationships/hyperlink" Target="http://capitol.texas.gov/tlodocs/82R/billtext/html/HB01610F.HTM" TargetMode="External" Id="rId36" /><Relationship Type="http://schemas.openxmlformats.org/officeDocument/2006/relationships/hyperlink" Target="http://capitol.texas.gov/tlodocs/85R/billtext/html/SB00007F.HTM" TargetMode="External" Id="rId37" /><Relationship Type="http://schemas.openxmlformats.org/officeDocument/2006/relationships/hyperlink" Target="http://capitol.texas.gov/tlodocs/87R/billtext/html/HB00246F.HTM" TargetMode="External" Id="rId38" /><Relationship Type="http://schemas.openxmlformats.org/officeDocument/2006/relationships/hyperlink" Target="http://capitol.texas.gov/tlodocs/80R/billtext/html/HB01804F.HTM" TargetMode="External" Id="rId39" /><Relationship Type="http://schemas.openxmlformats.org/officeDocument/2006/relationships/hyperlink" Target="http://capitol.texas.gov/tlodocs/84R/billtext/html/SB01317F.HTM" TargetMode="External" Id="rId40" /><Relationship Type="http://schemas.openxmlformats.org/officeDocument/2006/relationships/hyperlink" Target="http://capitol.texas.gov/tlodocs/84R/billtext/html/SB01317F.HTM" TargetMode="External" Id="rId41" /><Relationship Type="http://schemas.openxmlformats.org/officeDocument/2006/relationships/hyperlink" Target="http://capitol.texas.gov/tlodocs/89R/billtext/html/HB01465F.HTM" TargetMode="External" Id="rId42" /><Relationship Type="http://schemas.openxmlformats.org/officeDocument/2006/relationships/hyperlink" Target="http://capitol.texas.gov/tlodocs/89R/billtext/html/HB01465F.HTM" TargetMode="External" Id="rId43" /><Relationship Type="http://schemas.openxmlformats.org/officeDocument/2006/relationships/hyperlink" Target="http://capitol.texas.gov/tlodocs/84R/billtext/html/SB01135F.HTM" TargetMode="External" Id="rId44" /><Relationship Type="http://schemas.openxmlformats.org/officeDocument/2006/relationships/hyperlink" Target="http://capitol.texas.gov/tlodocs/85R/billtext/html/HB02552F.HTM" TargetMode="External" Id="rId45" /><Relationship Type="http://schemas.openxmlformats.org/officeDocument/2006/relationships/hyperlink" Target="http://capitol.texas.gov/tlodocs/86R/billtext/html/HB00098F.HTM" TargetMode="External" Id="rId46" /><Relationship Type="http://schemas.openxmlformats.org/officeDocument/2006/relationships/hyperlink" Target="http://capitol.texas.gov/tlodocs/89R/billtext/html/SB01621F.HTM" TargetMode="External" Id="rId47" /><Relationship Type="http://schemas.openxmlformats.org/officeDocument/2006/relationships/hyperlink" Target="http://capitol.texas.gov/tlodocs/88R/billtext/html/SB01361F.HTM" TargetMode="External" Id="rId48" /><Relationship Type="http://schemas.openxmlformats.org/officeDocument/2006/relationships/hyperlink" Target="http://capitol.texas.gov/tlodocs/89R/billtext/html/SB00441F.HTM" TargetMode="External" Id="rId49" /><Relationship Type="http://schemas.openxmlformats.org/officeDocument/2006/relationships/hyperlink" Target="http://capitol.texas.gov/tlodocs/89R/billtext/html/SB00441F.HTM" TargetMode="External" Id="rId50" /><Relationship Type="http://schemas.openxmlformats.org/officeDocument/2006/relationships/hyperlink" Target="http://capitol.texas.gov/tlodocs/89R/billtext/html/SB00441F.HTM" TargetMode="External" Id="rId51" /><Relationship Type="http://schemas.openxmlformats.org/officeDocument/2006/relationships/hyperlink" Target="http://capitol.texas.gov/tlodocs/84R/billtext/html/HB00207F.HTM" TargetMode="External" Id="rId52" /><Relationship Type="http://schemas.openxmlformats.org/officeDocument/2006/relationships/hyperlink" Target="http://capitol.texas.gov/tlodocs/85R/billtext/html/SB01488F.HTM" TargetMode="External" Id="rId53" /><Relationship Type="http://schemas.openxmlformats.org/officeDocument/2006/relationships/hyperlink" Target="http://capitol.texas.gov/tlodocs/88R/billtext/html/HB02306F.HTM" TargetMode="External" Id="rId54" /><Relationship Type="http://schemas.openxmlformats.org/officeDocument/2006/relationships/hyperlink" Target="http://capitol.texas.gov/tlodocs/89R/billtext/html/HB01422F.HTM" TargetMode="External" Id="rId55" /><Relationship Type="http://schemas.openxmlformats.org/officeDocument/2006/relationships/hyperlink" Target="http://capitol.texas.gov/tlodocs/85R/billtext/html/HB02552F.HTM" TargetMode="External" Id="rId56" /><Relationship Type="http://schemas.openxmlformats.org/officeDocument/2006/relationships/hyperlink" Target="http://capitol.texas.gov/tlodocs/85R/billtext/html/HB01808F.HTM" TargetMode="External" Id="rId57" /><Relationship Type="http://schemas.openxmlformats.org/officeDocument/2006/relationships/hyperlink" Target="http://capitol.texas.gov/tlodocs/89R/billtext/html/HB01422F.HTM" TargetMode="External" Id="rId58" /><Relationship Type="http://schemas.openxmlformats.org/officeDocument/2006/relationships/hyperlink" Target="http://capitol.texas.gov/tlodocs/86R/billtext/html/HB02789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